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7B" w:rsidRDefault="00F5687B" w:rsidP="00F5687B">
      <w:pPr>
        <w:shd w:val="clear" w:color="auto" w:fill="FFFFFF"/>
        <w:spacing w:after="0" w:line="240" w:lineRule="auto"/>
        <w:jc w:val="center"/>
        <w:rPr>
          <w:rFonts w:ascii="Times New Roman" w:eastAsia="Times New Roman" w:hAnsi="Times New Roman" w:cs="Times New Roman"/>
          <w:b/>
          <w:color w:val="C00000"/>
          <w:sz w:val="32"/>
          <w:szCs w:val="32"/>
          <w:lang w:eastAsia="ru-RU"/>
        </w:rPr>
      </w:pPr>
      <w:r w:rsidRPr="00F5687B">
        <w:rPr>
          <w:rFonts w:ascii="Times New Roman" w:eastAsia="Times New Roman" w:hAnsi="Times New Roman" w:cs="Times New Roman"/>
          <w:b/>
          <w:color w:val="C00000"/>
          <w:sz w:val="32"/>
          <w:szCs w:val="32"/>
          <w:lang w:eastAsia="ru-RU"/>
        </w:rPr>
        <w:t>СОВЕТЫ РОДИТЕЛЯМ ПО РАЗВИТИЮ ПАМЯТИ ДЕТЕЙ</w:t>
      </w:r>
      <w:r w:rsidR="004E6FB6">
        <w:rPr>
          <w:rFonts w:ascii="Times New Roman" w:eastAsia="Times New Roman" w:hAnsi="Times New Roman" w:cs="Times New Roman"/>
          <w:b/>
          <w:color w:val="C00000"/>
          <w:sz w:val="32"/>
          <w:szCs w:val="32"/>
          <w:lang w:eastAsia="ru-RU"/>
        </w:rPr>
        <w:t>.</w:t>
      </w:r>
      <w:bookmarkStart w:id="0" w:name="_GoBack"/>
      <w:bookmarkEnd w:id="0"/>
    </w:p>
    <w:p w:rsidR="008900FC" w:rsidRPr="008900FC" w:rsidRDefault="008900FC" w:rsidP="00F5687B">
      <w:pPr>
        <w:shd w:val="clear" w:color="auto" w:fill="FFFFFF"/>
        <w:spacing w:after="0" w:line="240" w:lineRule="auto"/>
        <w:jc w:val="center"/>
        <w:rPr>
          <w:rFonts w:ascii="Times New Roman" w:eastAsia="Times New Roman" w:hAnsi="Times New Roman" w:cs="Times New Roman"/>
          <w:b/>
          <w:color w:val="C00000"/>
          <w:sz w:val="16"/>
          <w:szCs w:val="16"/>
          <w:lang w:eastAsia="ru-RU"/>
        </w:rPr>
      </w:pPr>
    </w:p>
    <w:p w:rsidR="008900FC" w:rsidRPr="008900FC" w:rsidRDefault="008900FC" w:rsidP="008900FC">
      <w:pPr>
        <w:shd w:val="clear" w:color="auto" w:fill="FFFFFF"/>
        <w:spacing w:after="0" w:line="240" w:lineRule="auto"/>
        <w:jc w:val="right"/>
        <w:rPr>
          <w:rFonts w:ascii="Times New Roman" w:eastAsia="Times New Roman" w:hAnsi="Times New Roman" w:cs="Times New Roman"/>
          <w:b/>
          <w:i/>
          <w:sz w:val="28"/>
          <w:szCs w:val="28"/>
          <w:lang w:eastAsia="ru-RU"/>
        </w:rPr>
      </w:pPr>
      <w:r w:rsidRPr="008900FC">
        <w:rPr>
          <w:rFonts w:ascii="Times New Roman" w:eastAsia="Times New Roman" w:hAnsi="Times New Roman" w:cs="Times New Roman"/>
          <w:b/>
          <w:i/>
          <w:sz w:val="28"/>
          <w:szCs w:val="28"/>
          <w:lang w:eastAsia="ru-RU"/>
        </w:rPr>
        <w:t>Подготовила воспитатель</w:t>
      </w:r>
    </w:p>
    <w:p w:rsidR="00F5687B" w:rsidRDefault="008900FC" w:rsidP="008900FC">
      <w:pPr>
        <w:shd w:val="clear" w:color="auto" w:fill="FFFFFF"/>
        <w:spacing w:after="0" w:line="240" w:lineRule="auto"/>
        <w:jc w:val="right"/>
        <w:rPr>
          <w:rFonts w:ascii="Arial" w:eastAsia="Times New Roman" w:hAnsi="Arial" w:cs="Arial"/>
          <w:color w:val="111111"/>
          <w:sz w:val="27"/>
          <w:szCs w:val="27"/>
          <w:lang w:eastAsia="ru-RU"/>
        </w:rPr>
      </w:pPr>
      <w:r w:rsidRPr="008900FC">
        <w:rPr>
          <w:rFonts w:ascii="Times New Roman" w:eastAsia="Times New Roman" w:hAnsi="Times New Roman" w:cs="Times New Roman"/>
          <w:b/>
          <w:i/>
          <w:sz w:val="28"/>
          <w:szCs w:val="28"/>
          <w:lang w:eastAsia="ru-RU"/>
        </w:rPr>
        <w:t>Шипникова И.А.</w:t>
      </w:r>
    </w:p>
    <w:p w:rsidR="00F5687B" w:rsidRPr="008900FC" w:rsidRDefault="00F5687B" w:rsidP="00F5687B">
      <w:pPr>
        <w:shd w:val="clear" w:color="auto" w:fill="FFFFFF"/>
        <w:spacing w:after="0" w:line="240" w:lineRule="auto"/>
        <w:ind w:firstLine="360"/>
        <w:rPr>
          <w:rFonts w:ascii="Arial" w:eastAsia="Times New Roman" w:hAnsi="Arial" w:cs="Arial"/>
          <w:color w:val="111111"/>
          <w:sz w:val="16"/>
          <w:szCs w:val="16"/>
          <w:lang w:eastAsia="ru-RU"/>
        </w:rPr>
      </w:pPr>
    </w:p>
    <w:p w:rsidR="00F5687B" w:rsidRPr="00F5687B" w:rsidRDefault="00F5687B" w:rsidP="00F568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5687B">
        <w:rPr>
          <w:rFonts w:ascii="Times New Roman" w:eastAsia="Times New Roman" w:hAnsi="Times New Roman" w:cs="Times New Roman"/>
          <w:color w:val="111111"/>
          <w:sz w:val="28"/>
          <w:szCs w:val="28"/>
          <w:lang w:eastAsia="ru-RU"/>
        </w:rPr>
        <w:t>Дети обладают удивительной способностью к запоминанию, которая часто работает на </w:t>
      </w:r>
      <w:proofErr w:type="gramStart"/>
      <w:r w:rsidRPr="00F5687B">
        <w:rPr>
          <w:rFonts w:ascii="Times New Roman" w:eastAsia="Times New Roman" w:hAnsi="Times New Roman" w:cs="Times New Roman"/>
          <w:bCs/>
          <w:color w:val="111111"/>
          <w:sz w:val="28"/>
          <w:szCs w:val="28"/>
          <w:bdr w:val="none" w:sz="0" w:space="0" w:color="auto" w:frame="1"/>
          <w:lang w:eastAsia="ru-RU"/>
        </w:rPr>
        <w:t>совершенно интуитивном</w:t>
      </w:r>
      <w:proofErr w:type="gramEnd"/>
      <w:r w:rsidRPr="00F5687B">
        <w:rPr>
          <w:rFonts w:ascii="Times New Roman" w:eastAsia="Times New Roman" w:hAnsi="Times New Roman" w:cs="Times New Roman"/>
          <w:bCs/>
          <w:color w:val="111111"/>
          <w:sz w:val="28"/>
          <w:szCs w:val="28"/>
          <w:bdr w:val="none" w:sz="0" w:space="0" w:color="auto" w:frame="1"/>
          <w:lang w:eastAsia="ru-RU"/>
        </w:rPr>
        <w:t xml:space="preserve"> уровне</w:t>
      </w:r>
      <w:r w:rsidRPr="00F5687B">
        <w:rPr>
          <w:rFonts w:ascii="Times New Roman" w:eastAsia="Times New Roman" w:hAnsi="Times New Roman" w:cs="Times New Roman"/>
          <w:color w:val="111111"/>
          <w:sz w:val="28"/>
          <w:szCs w:val="28"/>
          <w:lang w:eastAsia="ru-RU"/>
        </w:rPr>
        <w:t>. Маленький человек, подобно губке, впитывает информацию, не всегда осознавая её значимость. Поэтому не стоит удивляться, если ваш ребёнок легко запомнит незначительные детали, например, цвет машины проезжавшей мимо, или марку конфеты, которую он съел, при этом забыв о важной просьбе, например, убрать игрушки. Это не свидетельство рассеянности или плохой </w:t>
      </w:r>
      <w:r w:rsidRPr="00F5687B">
        <w:rPr>
          <w:rFonts w:ascii="Times New Roman" w:eastAsia="Times New Roman" w:hAnsi="Times New Roman" w:cs="Times New Roman"/>
          <w:bCs/>
          <w:color w:val="111111"/>
          <w:sz w:val="28"/>
          <w:szCs w:val="28"/>
          <w:bdr w:val="none" w:sz="0" w:space="0" w:color="auto" w:frame="1"/>
          <w:lang w:eastAsia="ru-RU"/>
        </w:rPr>
        <w:t>памяти</w:t>
      </w:r>
      <w:r w:rsidRPr="00F5687B">
        <w:rPr>
          <w:rFonts w:ascii="Times New Roman" w:eastAsia="Times New Roman" w:hAnsi="Times New Roman" w:cs="Times New Roman"/>
          <w:color w:val="111111"/>
          <w:sz w:val="28"/>
          <w:szCs w:val="28"/>
          <w:lang w:eastAsia="ru-RU"/>
        </w:rPr>
        <w:t>, а простое следствие того, что механизмы отбора важной информации ещё находятся в стадии активного </w:t>
      </w:r>
      <w:r w:rsidRPr="00F5687B">
        <w:rPr>
          <w:rFonts w:ascii="Times New Roman" w:eastAsia="Times New Roman" w:hAnsi="Times New Roman" w:cs="Times New Roman"/>
          <w:bCs/>
          <w:color w:val="111111"/>
          <w:sz w:val="28"/>
          <w:szCs w:val="28"/>
          <w:bdr w:val="none" w:sz="0" w:space="0" w:color="auto" w:frame="1"/>
          <w:lang w:eastAsia="ru-RU"/>
        </w:rPr>
        <w:t>развития</w:t>
      </w:r>
      <w:r w:rsidRPr="00F5687B">
        <w:rPr>
          <w:rFonts w:ascii="Times New Roman" w:eastAsia="Times New Roman" w:hAnsi="Times New Roman" w:cs="Times New Roman"/>
          <w:color w:val="111111"/>
          <w:sz w:val="28"/>
          <w:szCs w:val="28"/>
          <w:lang w:eastAsia="ru-RU"/>
        </w:rPr>
        <w:t>. Способность дифференцировать существенное от второстепенного формируется постепенно, с возрастом, как сложный навык, требующий тренировки и постоянного </w:t>
      </w:r>
      <w:r w:rsidRPr="00F5687B">
        <w:rPr>
          <w:rFonts w:ascii="Times New Roman" w:eastAsia="Times New Roman" w:hAnsi="Times New Roman" w:cs="Times New Roman"/>
          <w:bCs/>
          <w:color w:val="111111"/>
          <w:sz w:val="28"/>
          <w:szCs w:val="28"/>
          <w:bdr w:val="none" w:sz="0" w:space="0" w:color="auto" w:frame="1"/>
          <w:lang w:eastAsia="ru-RU"/>
        </w:rPr>
        <w:t>совершенствования</w:t>
      </w:r>
      <w:r w:rsidRPr="00F5687B">
        <w:rPr>
          <w:rFonts w:ascii="Times New Roman" w:eastAsia="Times New Roman" w:hAnsi="Times New Roman" w:cs="Times New Roman"/>
          <w:color w:val="111111"/>
          <w:sz w:val="28"/>
          <w:szCs w:val="28"/>
          <w:lang w:eastAsia="ru-RU"/>
        </w:rPr>
        <w:t xml:space="preserve">. </w:t>
      </w:r>
      <w:proofErr w:type="gramStart"/>
      <w:r w:rsidRPr="00F5687B">
        <w:rPr>
          <w:rFonts w:ascii="Times New Roman" w:eastAsia="Times New Roman" w:hAnsi="Times New Roman" w:cs="Times New Roman"/>
          <w:color w:val="111111"/>
          <w:sz w:val="28"/>
          <w:szCs w:val="28"/>
          <w:lang w:eastAsia="ru-RU"/>
        </w:rPr>
        <w:t>Мы все знакомы с различными видами </w:t>
      </w:r>
      <w:r w:rsidRPr="00F5687B">
        <w:rPr>
          <w:rFonts w:ascii="Times New Roman" w:eastAsia="Times New Roman" w:hAnsi="Times New Roman" w:cs="Times New Roman"/>
          <w:bCs/>
          <w:color w:val="111111"/>
          <w:sz w:val="28"/>
          <w:szCs w:val="28"/>
          <w:bdr w:val="none" w:sz="0" w:space="0" w:color="auto" w:frame="1"/>
          <w:lang w:eastAsia="ru-RU"/>
        </w:rPr>
        <w:t>памяти</w:t>
      </w:r>
      <w:r w:rsidRPr="00F5687B">
        <w:rPr>
          <w:rFonts w:ascii="Times New Roman" w:eastAsia="Times New Roman" w:hAnsi="Times New Roman" w:cs="Times New Roman"/>
          <w:color w:val="111111"/>
          <w:sz w:val="28"/>
          <w:szCs w:val="28"/>
          <w:lang w:eastAsia="ru-RU"/>
        </w:rPr>
        <w:t xml:space="preserve">: кратковременная, которая удерживает информацию лишь на короткий период; </w:t>
      </w:r>
      <w:r w:rsidR="007F7008">
        <w:rPr>
          <w:rFonts w:ascii="Times New Roman" w:eastAsia="Times New Roman" w:hAnsi="Times New Roman" w:cs="Times New Roman"/>
          <w:color w:val="111111"/>
          <w:sz w:val="28"/>
          <w:szCs w:val="28"/>
          <w:lang w:eastAsia="ru-RU"/>
        </w:rPr>
        <w:t xml:space="preserve"> </w:t>
      </w:r>
      <w:r w:rsidRPr="00F5687B">
        <w:rPr>
          <w:rFonts w:ascii="Times New Roman" w:eastAsia="Times New Roman" w:hAnsi="Times New Roman" w:cs="Times New Roman"/>
          <w:color w:val="111111"/>
          <w:sz w:val="28"/>
          <w:szCs w:val="28"/>
          <w:lang w:eastAsia="ru-RU"/>
        </w:rPr>
        <w:t>долговременная, способная хранить сведения годами; сенсорная, фиксирующая кратковременные сенсорные впечатления, например, ощущения света, звука или запаха; ассоциативная, связывающая информацию через ассоциации; зрительная, отвечающая за запоминание визуальной информации; образная, хранящая ментальные изображения; словесно-логическая, основанная на понимании и анализе словесной информации;</w:t>
      </w:r>
      <w:proofErr w:type="gramEnd"/>
      <w:r w:rsidRPr="00F5687B">
        <w:rPr>
          <w:rFonts w:ascii="Times New Roman" w:eastAsia="Times New Roman" w:hAnsi="Times New Roman" w:cs="Times New Roman"/>
          <w:color w:val="111111"/>
          <w:sz w:val="28"/>
          <w:szCs w:val="28"/>
          <w:lang w:eastAsia="ru-RU"/>
        </w:rPr>
        <w:t xml:space="preserve"> и, наконец, </w:t>
      </w:r>
      <w:proofErr w:type="gramStart"/>
      <w:r w:rsidRPr="00F5687B">
        <w:rPr>
          <w:rFonts w:ascii="Times New Roman" w:eastAsia="Times New Roman" w:hAnsi="Times New Roman" w:cs="Times New Roman"/>
          <w:color w:val="111111"/>
          <w:sz w:val="28"/>
          <w:szCs w:val="28"/>
          <w:lang w:eastAsia="ru-RU"/>
        </w:rPr>
        <w:t>механическая</w:t>
      </w:r>
      <w:proofErr w:type="gramEnd"/>
      <w:r w:rsidRPr="00F5687B">
        <w:rPr>
          <w:rFonts w:ascii="Times New Roman" w:eastAsia="Times New Roman" w:hAnsi="Times New Roman" w:cs="Times New Roman"/>
          <w:color w:val="111111"/>
          <w:sz w:val="28"/>
          <w:szCs w:val="28"/>
          <w:lang w:eastAsia="ru-RU"/>
        </w:rPr>
        <w:t>, запоминающая информацию путем повторения, без глубокого осмысления. Все эти типы </w:t>
      </w:r>
      <w:r w:rsidRPr="00F5687B">
        <w:rPr>
          <w:rFonts w:ascii="Times New Roman" w:eastAsia="Times New Roman" w:hAnsi="Times New Roman" w:cs="Times New Roman"/>
          <w:bCs/>
          <w:color w:val="111111"/>
          <w:sz w:val="28"/>
          <w:szCs w:val="28"/>
          <w:bdr w:val="none" w:sz="0" w:space="0" w:color="auto" w:frame="1"/>
          <w:lang w:eastAsia="ru-RU"/>
        </w:rPr>
        <w:t>памяти</w:t>
      </w:r>
      <w:r w:rsidRPr="00F5687B">
        <w:rPr>
          <w:rFonts w:ascii="Times New Roman" w:eastAsia="Times New Roman" w:hAnsi="Times New Roman" w:cs="Times New Roman"/>
          <w:color w:val="111111"/>
          <w:sz w:val="28"/>
          <w:szCs w:val="28"/>
          <w:lang w:eastAsia="ru-RU"/>
        </w:rPr>
        <w:t> поддаются тренировке, и чем раньше начать, тем эффективнее будут результаты. Ключ к успеху – занимательная форма обучения, превращающая учебный процесс в увлекательную игру.</w:t>
      </w:r>
    </w:p>
    <w:p w:rsidR="00F5687B" w:rsidRPr="00F5687B" w:rsidRDefault="00F5687B" w:rsidP="00F568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5687B">
        <w:rPr>
          <w:rFonts w:ascii="Times New Roman" w:eastAsia="Times New Roman" w:hAnsi="Times New Roman" w:cs="Times New Roman"/>
          <w:color w:val="111111"/>
          <w:sz w:val="28"/>
          <w:szCs w:val="28"/>
          <w:lang w:eastAsia="ru-RU"/>
        </w:rPr>
        <w:t>Рассмотрим несколько практических упражнений, направленных на </w:t>
      </w:r>
      <w:r w:rsidRPr="00F5687B">
        <w:rPr>
          <w:rFonts w:ascii="Times New Roman" w:eastAsia="Times New Roman" w:hAnsi="Times New Roman" w:cs="Times New Roman"/>
          <w:bCs/>
          <w:color w:val="111111"/>
          <w:sz w:val="28"/>
          <w:szCs w:val="28"/>
          <w:bdr w:val="none" w:sz="0" w:space="0" w:color="auto" w:frame="1"/>
          <w:lang w:eastAsia="ru-RU"/>
        </w:rPr>
        <w:t>развитие </w:t>
      </w:r>
      <w:hyperlink r:id="rId6" w:tooltip="Память. Развитие памяти у детей" w:history="1">
        <w:r w:rsidRPr="00F5687B">
          <w:rPr>
            <w:rFonts w:ascii="Times New Roman" w:eastAsia="Times New Roman" w:hAnsi="Times New Roman" w:cs="Times New Roman"/>
            <w:b/>
            <w:bCs/>
            <w:color w:val="0070C0"/>
            <w:sz w:val="28"/>
            <w:szCs w:val="28"/>
            <w:bdr w:val="none" w:sz="0" w:space="0" w:color="auto" w:frame="1"/>
            <w:lang w:eastAsia="ru-RU"/>
          </w:rPr>
          <w:t>памяти у дошкольников</w:t>
        </w:r>
      </w:hyperlink>
      <w:r w:rsidR="007F7008">
        <w:rPr>
          <w:rFonts w:ascii="Times New Roman" w:eastAsia="Times New Roman" w:hAnsi="Times New Roman" w:cs="Times New Roman"/>
          <w:sz w:val="28"/>
          <w:szCs w:val="28"/>
          <w:lang w:eastAsia="ru-RU"/>
        </w:rPr>
        <w:t xml:space="preserve">. </w:t>
      </w:r>
      <w:r w:rsidRPr="00F5687B">
        <w:rPr>
          <w:rFonts w:ascii="Times New Roman" w:eastAsia="Times New Roman" w:hAnsi="Times New Roman" w:cs="Times New Roman"/>
          <w:color w:val="111111"/>
          <w:sz w:val="28"/>
          <w:szCs w:val="28"/>
          <w:lang w:eastAsia="ru-RU"/>
        </w:rPr>
        <w:t xml:space="preserve"> Важно помнить, что занятия должны проводиться в игровой форме, без принуждения и с учётом индивидуальных особенностей ребёнка. Не надо нагружать ребёнка объёмом информации, лучше начать с небольшого количества заданий и постепенно увеличивать сложность.</w:t>
      </w:r>
    </w:p>
    <w:p w:rsidR="00F5687B" w:rsidRPr="00F5687B" w:rsidRDefault="00F5687B" w:rsidP="00F568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5687B">
        <w:rPr>
          <w:rFonts w:ascii="Times New Roman" w:eastAsia="Times New Roman" w:hAnsi="Times New Roman" w:cs="Times New Roman"/>
          <w:i/>
          <w:color w:val="111111"/>
          <w:sz w:val="28"/>
          <w:szCs w:val="28"/>
          <w:u w:val="single"/>
          <w:bdr w:val="none" w:sz="0" w:space="0" w:color="auto" w:frame="1"/>
          <w:lang w:eastAsia="ru-RU"/>
        </w:rPr>
        <w:t>Упражнение 1</w:t>
      </w:r>
      <w:r w:rsidRPr="00F5687B">
        <w:rPr>
          <w:rFonts w:ascii="Times New Roman" w:eastAsia="Times New Roman" w:hAnsi="Times New Roman" w:cs="Times New Roman"/>
          <w:color w:val="111111"/>
          <w:sz w:val="28"/>
          <w:szCs w:val="28"/>
          <w:lang w:eastAsia="ru-RU"/>
        </w:rPr>
        <w:t xml:space="preserve">: </w:t>
      </w:r>
      <w:r w:rsidRPr="00F5687B">
        <w:rPr>
          <w:rFonts w:ascii="Times New Roman" w:eastAsia="Times New Roman" w:hAnsi="Times New Roman" w:cs="Times New Roman"/>
          <w:b/>
          <w:color w:val="7030A0"/>
          <w:sz w:val="28"/>
          <w:szCs w:val="28"/>
          <w:lang w:eastAsia="ru-RU"/>
        </w:rPr>
        <w:t>"Мой день"</w:t>
      </w:r>
      <w:r w:rsidRPr="00F5687B">
        <w:rPr>
          <w:rFonts w:ascii="Times New Roman" w:eastAsia="Times New Roman" w:hAnsi="Times New Roman" w:cs="Times New Roman"/>
          <w:color w:val="111111"/>
          <w:sz w:val="28"/>
          <w:szCs w:val="28"/>
          <w:lang w:eastAsia="ru-RU"/>
        </w:rPr>
        <w:t xml:space="preserve"> Предложите ребёнку вспомнить, как прошёл его день. </w:t>
      </w:r>
      <w:r w:rsidRPr="00F5687B">
        <w:rPr>
          <w:rFonts w:ascii="Times New Roman" w:eastAsia="Times New Roman" w:hAnsi="Times New Roman" w:cs="Times New Roman"/>
          <w:color w:val="111111"/>
          <w:sz w:val="28"/>
          <w:szCs w:val="28"/>
          <w:bdr w:val="none" w:sz="0" w:space="0" w:color="auto" w:frame="1"/>
          <w:lang w:eastAsia="ru-RU"/>
        </w:rPr>
        <w:t>Задавайте наводящие вопросы</w:t>
      </w:r>
      <w:r w:rsidRPr="00F5687B">
        <w:rPr>
          <w:rFonts w:ascii="Times New Roman" w:eastAsia="Times New Roman" w:hAnsi="Times New Roman" w:cs="Times New Roman"/>
          <w:color w:val="111111"/>
          <w:sz w:val="28"/>
          <w:szCs w:val="28"/>
          <w:lang w:eastAsia="ru-RU"/>
        </w:rPr>
        <w:t xml:space="preserve">: "Что ты делал утром?", "С кем ты играл?", "Что ты ел на обед?", "Что ты видел интересного на прогулке?", "Какие сказки тебе читали?". Помогайте ребёнку восстановить последовательность событий, подсказывая, </w:t>
      </w:r>
      <w:proofErr w:type="gramStart"/>
      <w:r w:rsidRPr="00F5687B">
        <w:rPr>
          <w:rFonts w:ascii="Times New Roman" w:eastAsia="Times New Roman" w:hAnsi="Times New Roman" w:cs="Times New Roman"/>
          <w:color w:val="111111"/>
          <w:sz w:val="28"/>
          <w:szCs w:val="28"/>
          <w:lang w:eastAsia="ru-RU"/>
        </w:rPr>
        <w:t>но</w:t>
      </w:r>
      <w:proofErr w:type="gramEnd"/>
      <w:r w:rsidRPr="00F5687B">
        <w:rPr>
          <w:rFonts w:ascii="Times New Roman" w:eastAsia="Times New Roman" w:hAnsi="Times New Roman" w:cs="Times New Roman"/>
          <w:color w:val="111111"/>
          <w:sz w:val="28"/>
          <w:szCs w:val="28"/>
          <w:lang w:eastAsia="ru-RU"/>
        </w:rPr>
        <w:t xml:space="preserve"> не навязывая ответы. Это упражнение </w:t>
      </w:r>
      <w:hyperlink r:id="rId7" w:tooltip="Развитие ребенка. Консультации для родителей" w:history="1">
        <w:r w:rsidRPr="00F5687B">
          <w:rPr>
            <w:rFonts w:ascii="Times New Roman" w:eastAsia="Times New Roman" w:hAnsi="Times New Roman" w:cs="Times New Roman"/>
            <w:bCs/>
            <w:sz w:val="28"/>
            <w:szCs w:val="28"/>
            <w:bdr w:val="none" w:sz="0" w:space="0" w:color="auto" w:frame="1"/>
            <w:lang w:eastAsia="ru-RU"/>
          </w:rPr>
          <w:t>развивает как кратковременную</w:t>
        </w:r>
      </w:hyperlink>
      <w:r w:rsidRPr="00F5687B">
        <w:rPr>
          <w:rFonts w:ascii="Times New Roman" w:eastAsia="Times New Roman" w:hAnsi="Times New Roman" w:cs="Times New Roman"/>
          <w:sz w:val="28"/>
          <w:szCs w:val="28"/>
          <w:lang w:eastAsia="ru-RU"/>
        </w:rPr>
        <w:t>,</w:t>
      </w:r>
      <w:r w:rsidRPr="00F5687B">
        <w:rPr>
          <w:rFonts w:ascii="Times New Roman" w:eastAsia="Times New Roman" w:hAnsi="Times New Roman" w:cs="Times New Roman"/>
          <w:color w:val="111111"/>
          <w:sz w:val="28"/>
          <w:szCs w:val="28"/>
          <w:lang w:eastAsia="ru-RU"/>
        </w:rPr>
        <w:t xml:space="preserve"> так и долговременную </w:t>
      </w:r>
      <w:r w:rsidRPr="00F5687B">
        <w:rPr>
          <w:rFonts w:ascii="Times New Roman" w:eastAsia="Times New Roman" w:hAnsi="Times New Roman" w:cs="Times New Roman"/>
          <w:bCs/>
          <w:color w:val="111111"/>
          <w:sz w:val="28"/>
          <w:szCs w:val="28"/>
          <w:bdr w:val="none" w:sz="0" w:space="0" w:color="auto" w:frame="1"/>
          <w:lang w:eastAsia="ru-RU"/>
        </w:rPr>
        <w:t>память</w:t>
      </w:r>
      <w:r w:rsidRPr="00F5687B">
        <w:rPr>
          <w:rFonts w:ascii="Times New Roman" w:eastAsia="Times New Roman" w:hAnsi="Times New Roman" w:cs="Times New Roman"/>
          <w:color w:val="111111"/>
          <w:sz w:val="28"/>
          <w:szCs w:val="28"/>
          <w:lang w:eastAsia="ru-RU"/>
        </w:rPr>
        <w:t>, а также способность к последовательному изложению мыслей. **</w:t>
      </w:r>
    </w:p>
    <w:p w:rsidR="00F5687B" w:rsidRPr="00F5687B" w:rsidRDefault="00F5687B" w:rsidP="00F568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5687B">
        <w:rPr>
          <w:rFonts w:ascii="Times New Roman" w:eastAsia="Times New Roman" w:hAnsi="Times New Roman" w:cs="Times New Roman"/>
          <w:i/>
          <w:color w:val="111111"/>
          <w:sz w:val="28"/>
          <w:szCs w:val="28"/>
          <w:u w:val="single"/>
          <w:bdr w:val="none" w:sz="0" w:space="0" w:color="auto" w:frame="1"/>
          <w:lang w:eastAsia="ru-RU"/>
        </w:rPr>
        <w:t>Упражнение 2</w:t>
      </w:r>
      <w:r w:rsidRPr="00F5687B">
        <w:rPr>
          <w:rFonts w:ascii="Times New Roman" w:eastAsia="Times New Roman" w:hAnsi="Times New Roman" w:cs="Times New Roman"/>
          <w:color w:val="111111"/>
          <w:sz w:val="28"/>
          <w:szCs w:val="28"/>
          <w:lang w:eastAsia="ru-RU"/>
        </w:rPr>
        <w:t xml:space="preserve">: </w:t>
      </w:r>
      <w:r w:rsidRPr="00F5687B">
        <w:rPr>
          <w:rFonts w:ascii="Times New Roman" w:eastAsia="Times New Roman" w:hAnsi="Times New Roman" w:cs="Times New Roman"/>
          <w:b/>
          <w:color w:val="7030A0"/>
          <w:sz w:val="28"/>
          <w:szCs w:val="28"/>
          <w:lang w:eastAsia="ru-RU"/>
        </w:rPr>
        <w:t>"Семейные детали"</w:t>
      </w:r>
      <w:r w:rsidRPr="00F5687B">
        <w:rPr>
          <w:rFonts w:ascii="Times New Roman" w:eastAsia="Times New Roman" w:hAnsi="Times New Roman" w:cs="Times New Roman"/>
          <w:color w:val="7030A0"/>
          <w:sz w:val="28"/>
          <w:szCs w:val="28"/>
          <w:lang w:eastAsia="ru-RU"/>
        </w:rPr>
        <w:t xml:space="preserve"> </w:t>
      </w:r>
      <w:r>
        <w:rPr>
          <w:rFonts w:ascii="Times New Roman" w:eastAsia="Times New Roman" w:hAnsi="Times New Roman" w:cs="Times New Roman"/>
          <w:color w:val="111111"/>
          <w:sz w:val="28"/>
          <w:szCs w:val="28"/>
          <w:lang w:eastAsia="ru-RU"/>
        </w:rPr>
        <w:t xml:space="preserve">Предложите </w:t>
      </w:r>
      <w:r w:rsidRPr="00F5687B">
        <w:rPr>
          <w:rFonts w:ascii="Times New Roman" w:eastAsia="Times New Roman" w:hAnsi="Times New Roman" w:cs="Times New Roman"/>
          <w:color w:val="111111"/>
          <w:sz w:val="28"/>
          <w:szCs w:val="28"/>
          <w:lang w:eastAsia="ru-RU"/>
        </w:rPr>
        <w:t>ребё</w:t>
      </w:r>
      <w:r w:rsidRPr="00F5687B">
        <w:rPr>
          <w:rFonts w:ascii="Times New Roman" w:eastAsia="Times New Roman" w:hAnsi="Times New Roman" w:cs="Times New Roman"/>
          <w:color w:val="111111"/>
          <w:sz w:val="28"/>
          <w:szCs w:val="28"/>
          <w:bdr w:val="none" w:sz="0" w:space="0" w:color="auto" w:frame="1"/>
          <w:lang w:eastAsia="ru-RU"/>
        </w:rPr>
        <w:t>нку вспомнить важные семейные даты и события</w:t>
      </w:r>
      <w:r w:rsidRPr="00F5687B">
        <w:rPr>
          <w:rFonts w:ascii="Times New Roman" w:eastAsia="Times New Roman" w:hAnsi="Times New Roman" w:cs="Times New Roman"/>
          <w:color w:val="111111"/>
          <w:sz w:val="28"/>
          <w:szCs w:val="28"/>
          <w:lang w:eastAsia="ru-RU"/>
        </w:rPr>
        <w:t xml:space="preserve">: дни рождения </w:t>
      </w:r>
      <w:proofErr w:type="gramStart"/>
      <w:r w:rsidRPr="00F5687B">
        <w:rPr>
          <w:rFonts w:ascii="Times New Roman" w:eastAsia="Times New Roman" w:hAnsi="Times New Roman" w:cs="Times New Roman"/>
          <w:color w:val="111111"/>
          <w:sz w:val="28"/>
          <w:szCs w:val="28"/>
          <w:lang w:eastAsia="ru-RU"/>
        </w:rPr>
        <w:t>близких</w:t>
      </w:r>
      <w:proofErr w:type="gramEnd"/>
      <w:r w:rsidRPr="00F5687B">
        <w:rPr>
          <w:rFonts w:ascii="Times New Roman" w:eastAsia="Times New Roman" w:hAnsi="Times New Roman" w:cs="Times New Roman"/>
          <w:color w:val="111111"/>
          <w:sz w:val="28"/>
          <w:szCs w:val="28"/>
          <w:lang w:eastAsia="ru-RU"/>
        </w:rPr>
        <w:t>, праздники, подарки, совместные поездки. </w:t>
      </w:r>
      <w:r w:rsidRPr="00F5687B">
        <w:rPr>
          <w:rFonts w:ascii="Times New Roman" w:eastAsia="Times New Roman" w:hAnsi="Times New Roman" w:cs="Times New Roman"/>
          <w:color w:val="111111"/>
          <w:sz w:val="28"/>
          <w:szCs w:val="28"/>
          <w:bdr w:val="none" w:sz="0" w:space="0" w:color="auto" w:frame="1"/>
          <w:lang w:eastAsia="ru-RU"/>
        </w:rPr>
        <w:t>Например</w:t>
      </w:r>
      <w:r w:rsidRPr="00F5687B">
        <w:rPr>
          <w:rFonts w:ascii="Times New Roman" w:eastAsia="Times New Roman" w:hAnsi="Times New Roman" w:cs="Times New Roman"/>
          <w:color w:val="111111"/>
          <w:sz w:val="28"/>
          <w:szCs w:val="28"/>
          <w:lang w:eastAsia="ru-RU"/>
        </w:rPr>
        <w:t xml:space="preserve">: "Когда день рождения у </w:t>
      </w:r>
      <w:r w:rsidRPr="00F5687B">
        <w:rPr>
          <w:rFonts w:ascii="Times New Roman" w:eastAsia="Times New Roman" w:hAnsi="Times New Roman" w:cs="Times New Roman"/>
          <w:color w:val="111111"/>
          <w:sz w:val="28"/>
          <w:szCs w:val="28"/>
          <w:lang w:eastAsia="ru-RU"/>
        </w:rPr>
        <w:lastRenderedPageBreak/>
        <w:t>бабушки?", "Что тебе подарили на последний день рождения?", "Как зовут всех твоих родственников?". Такие задания способствуют формированию ассоциативной </w:t>
      </w:r>
      <w:r w:rsidRPr="00F5687B">
        <w:rPr>
          <w:rFonts w:ascii="Times New Roman" w:eastAsia="Times New Roman" w:hAnsi="Times New Roman" w:cs="Times New Roman"/>
          <w:bCs/>
          <w:color w:val="111111"/>
          <w:sz w:val="28"/>
          <w:szCs w:val="28"/>
          <w:bdr w:val="none" w:sz="0" w:space="0" w:color="auto" w:frame="1"/>
          <w:lang w:eastAsia="ru-RU"/>
        </w:rPr>
        <w:t>памяти</w:t>
      </w:r>
      <w:r w:rsidRPr="00F5687B">
        <w:rPr>
          <w:rFonts w:ascii="Times New Roman" w:eastAsia="Times New Roman" w:hAnsi="Times New Roman" w:cs="Times New Roman"/>
          <w:color w:val="111111"/>
          <w:sz w:val="28"/>
          <w:szCs w:val="28"/>
          <w:lang w:eastAsia="ru-RU"/>
        </w:rPr>
        <w:t> и укреплению семейных связей.</w:t>
      </w:r>
    </w:p>
    <w:p w:rsidR="00F5687B" w:rsidRPr="00F5687B" w:rsidRDefault="00F5687B" w:rsidP="00F568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5687B">
        <w:rPr>
          <w:rFonts w:ascii="Times New Roman" w:eastAsia="Times New Roman" w:hAnsi="Times New Roman" w:cs="Times New Roman"/>
          <w:i/>
          <w:color w:val="111111"/>
          <w:sz w:val="28"/>
          <w:szCs w:val="28"/>
          <w:u w:val="single"/>
          <w:bdr w:val="none" w:sz="0" w:space="0" w:color="auto" w:frame="1"/>
          <w:lang w:eastAsia="ru-RU"/>
        </w:rPr>
        <w:t>Упражнение 3</w:t>
      </w:r>
      <w:r w:rsidRPr="00F5687B">
        <w:rPr>
          <w:rFonts w:ascii="Times New Roman" w:eastAsia="Times New Roman" w:hAnsi="Times New Roman" w:cs="Times New Roman"/>
          <w:color w:val="111111"/>
          <w:sz w:val="28"/>
          <w:szCs w:val="28"/>
          <w:lang w:eastAsia="ru-RU"/>
        </w:rPr>
        <w:t xml:space="preserve">: </w:t>
      </w:r>
      <w:r w:rsidRPr="00F5687B">
        <w:rPr>
          <w:rFonts w:ascii="Times New Roman" w:eastAsia="Times New Roman" w:hAnsi="Times New Roman" w:cs="Times New Roman"/>
          <w:b/>
          <w:color w:val="7030A0"/>
          <w:sz w:val="28"/>
          <w:szCs w:val="28"/>
          <w:lang w:eastAsia="ru-RU"/>
        </w:rPr>
        <w:t>"Цветная коллекция"</w:t>
      </w:r>
      <w:r w:rsidRPr="00F5687B">
        <w:rPr>
          <w:rFonts w:ascii="Times New Roman" w:eastAsia="Times New Roman" w:hAnsi="Times New Roman" w:cs="Times New Roman"/>
          <w:color w:val="7030A0"/>
          <w:sz w:val="28"/>
          <w:szCs w:val="28"/>
          <w:lang w:eastAsia="ru-RU"/>
        </w:rPr>
        <w:t xml:space="preserve"> </w:t>
      </w:r>
      <w:r w:rsidRPr="00F5687B">
        <w:rPr>
          <w:rFonts w:ascii="Times New Roman" w:eastAsia="Times New Roman" w:hAnsi="Times New Roman" w:cs="Times New Roman"/>
          <w:color w:val="111111"/>
          <w:sz w:val="28"/>
          <w:szCs w:val="28"/>
          <w:lang w:eastAsia="ru-RU"/>
        </w:rPr>
        <w:t>Попросите ребёнка вспомнить 3-4 предмета определённого цвета. </w:t>
      </w:r>
      <w:r w:rsidRPr="00F5687B">
        <w:rPr>
          <w:rFonts w:ascii="Times New Roman" w:eastAsia="Times New Roman" w:hAnsi="Times New Roman" w:cs="Times New Roman"/>
          <w:color w:val="111111"/>
          <w:sz w:val="28"/>
          <w:szCs w:val="28"/>
          <w:u w:val="single"/>
          <w:bdr w:val="none" w:sz="0" w:space="0" w:color="auto" w:frame="1"/>
          <w:lang w:eastAsia="ru-RU"/>
        </w:rPr>
        <w:t>Например</w:t>
      </w:r>
      <w:r w:rsidRPr="00F5687B">
        <w:rPr>
          <w:rFonts w:ascii="Times New Roman" w:eastAsia="Times New Roman" w:hAnsi="Times New Roman" w:cs="Times New Roman"/>
          <w:color w:val="111111"/>
          <w:sz w:val="28"/>
          <w:szCs w:val="28"/>
          <w:lang w:eastAsia="ru-RU"/>
        </w:rPr>
        <w:t>: "Назови три красных предмета, которые ты видел сегодня". Это упражнение </w:t>
      </w:r>
      <w:r w:rsidRPr="00F5687B">
        <w:rPr>
          <w:rFonts w:ascii="Times New Roman" w:eastAsia="Times New Roman" w:hAnsi="Times New Roman" w:cs="Times New Roman"/>
          <w:bCs/>
          <w:color w:val="111111"/>
          <w:sz w:val="28"/>
          <w:szCs w:val="28"/>
          <w:bdr w:val="none" w:sz="0" w:space="0" w:color="auto" w:frame="1"/>
          <w:lang w:eastAsia="ru-RU"/>
        </w:rPr>
        <w:t>развивает зрительную память</w:t>
      </w:r>
      <w:r w:rsidRPr="00F5687B">
        <w:rPr>
          <w:rFonts w:ascii="Times New Roman" w:eastAsia="Times New Roman" w:hAnsi="Times New Roman" w:cs="Times New Roman"/>
          <w:color w:val="111111"/>
          <w:sz w:val="28"/>
          <w:szCs w:val="28"/>
          <w:lang w:eastAsia="ru-RU"/>
        </w:rPr>
        <w:t> и способность к концентрации внимания. Можно постепенно усложнять задание, увеличивая количество предметов или используя более сложные цвета.</w:t>
      </w:r>
    </w:p>
    <w:p w:rsidR="00F5687B" w:rsidRDefault="00F5687B" w:rsidP="00F568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5687B">
        <w:rPr>
          <w:rFonts w:ascii="Times New Roman" w:eastAsia="Times New Roman" w:hAnsi="Times New Roman" w:cs="Times New Roman"/>
          <w:i/>
          <w:color w:val="111111"/>
          <w:sz w:val="28"/>
          <w:szCs w:val="28"/>
          <w:u w:val="single"/>
          <w:bdr w:val="none" w:sz="0" w:space="0" w:color="auto" w:frame="1"/>
          <w:lang w:eastAsia="ru-RU"/>
        </w:rPr>
        <w:t>Упражнение 4</w:t>
      </w:r>
      <w:r w:rsidRPr="00F5687B">
        <w:rPr>
          <w:rFonts w:ascii="Times New Roman" w:eastAsia="Times New Roman" w:hAnsi="Times New Roman" w:cs="Times New Roman"/>
          <w:color w:val="111111"/>
          <w:sz w:val="28"/>
          <w:szCs w:val="28"/>
          <w:lang w:eastAsia="ru-RU"/>
        </w:rPr>
        <w:t xml:space="preserve">: </w:t>
      </w:r>
      <w:r w:rsidRPr="00F5687B">
        <w:rPr>
          <w:rFonts w:ascii="Times New Roman" w:eastAsia="Times New Roman" w:hAnsi="Times New Roman" w:cs="Times New Roman"/>
          <w:b/>
          <w:color w:val="7030A0"/>
          <w:sz w:val="28"/>
          <w:szCs w:val="28"/>
          <w:lang w:eastAsia="ru-RU"/>
        </w:rPr>
        <w:t>"Поход в магазин"</w:t>
      </w:r>
      <w:r w:rsidRPr="00F5687B">
        <w:rPr>
          <w:rFonts w:ascii="Times New Roman" w:eastAsia="Times New Roman" w:hAnsi="Times New Roman" w:cs="Times New Roman"/>
          <w:color w:val="7030A0"/>
          <w:sz w:val="28"/>
          <w:szCs w:val="28"/>
          <w:lang w:eastAsia="ru-RU"/>
        </w:rPr>
        <w:t xml:space="preserve"> </w:t>
      </w:r>
      <w:r w:rsidRPr="00F5687B">
        <w:rPr>
          <w:rFonts w:ascii="Times New Roman" w:eastAsia="Times New Roman" w:hAnsi="Times New Roman" w:cs="Times New Roman"/>
          <w:color w:val="111111"/>
          <w:sz w:val="28"/>
          <w:szCs w:val="28"/>
          <w:lang w:eastAsia="ru-RU"/>
        </w:rPr>
        <w:t>Это практическое упражнение, которое не только </w:t>
      </w:r>
      <w:r w:rsidRPr="00F5687B">
        <w:rPr>
          <w:rFonts w:ascii="Times New Roman" w:eastAsia="Times New Roman" w:hAnsi="Times New Roman" w:cs="Times New Roman"/>
          <w:bCs/>
          <w:color w:val="111111"/>
          <w:sz w:val="28"/>
          <w:szCs w:val="28"/>
          <w:bdr w:val="none" w:sz="0" w:space="0" w:color="auto" w:frame="1"/>
          <w:lang w:eastAsia="ru-RU"/>
        </w:rPr>
        <w:t>развивает память</w:t>
      </w:r>
      <w:r w:rsidRPr="00F5687B">
        <w:rPr>
          <w:rFonts w:ascii="Times New Roman" w:eastAsia="Times New Roman" w:hAnsi="Times New Roman" w:cs="Times New Roman"/>
          <w:color w:val="111111"/>
          <w:sz w:val="28"/>
          <w:szCs w:val="28"/>
          <w:lang w:eastAsia="ru-RU"/>
        </w:rPr>
        <w:t>, но и вовлекает ребёнка в повседневную жизнь. </w:t>
      </w:r>
      <w:r w:rsidRPr="00F5687B">
        <w:rPr>
          <w:rFonts w:ascii="Times New Roman" w:eastAsia="Times New Roman" w:hAnsi="Times New Roman" w:cs="Times New Roman"/>
          <w:color w:val="111111"/>
          <w:sz w:val="28"/>
          <w:szCs w:val="28"/>
          <w:bdr w:val="none" w:sz="0" w:space="0" w:color="auto" w:frame="1"/>
          <w:lang w:eastAsia="ru-RU"/>
        </w:rPr>
        <w:t>Перед походом в магазин несколько раз перечислите необходимые покупки</w:t>
      </w:r>
      <w:r w:rsidRPr="00F5687B">
        <w:rPr>
          <w:rFonts w:ascii="Times New Roman" w:eastAsia="Times New Roman" w:hAnsi="Times New Roman" w:cs="Times New Roman"/>
          <w:color w:val="111111"/>
          <w:sz w:val="28"/>
          <w:szCs w:val="28"/>
          <w:lang w:eastAsia="ru-RU"/>
        </w:rPr>
        <w:t>: "Нам нужно купить хлеб, молоко, яблоки, бананы, и сыр". В магазине попросите ребёнка вспомнить, что вам нужно купить. Позвольте ему участвовать в процессе выбора товаров, помочь оплатить покупки или взять сдачу, уложить товары в пакет. Такое активное участие делает процесс запоминания более значимым и эффективным, превращая обычное посещение магазина в увлекательное приключение. Ребёнок чувствует себя важным и полезным членом семьи, что ещё больше мотивирует его к запоминанию. Можно даже превратить это в игру, например, придумать историю о приключениях продуктов в магазине. </w:t>
      </w:r>
    </w:p>
    <w:p w:rsidR="00F5687B" w:rsidRPr="00F5687B" w:rsidRDefault="00F5687B" w:rsidP="00F568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5687B">
        <w:rPr>
          <w:rFonts w:ascii="Times New Roman" w:eastAsia="Times New Roman" w:hAnsi="Times New Roman" w:cs="Times New Roman"/>
          <w:bCs/>
          <w:color w:val="111111"/>
          <w:sz w:val="28"/>
          <w:szCs w:val="28"/>
          <w:bdr w:val="none" w:sz="0" w:space="0" w:color="auto" w:frame="1"/>
          <w:lang w:eastAsia="ru-RU"/>
        </w:rPr>
        <w:t>Развивая память у ребёнка</w:t>
      </w:r>
      <w:r w:rsidRPr="00F5687B">
        <w:rPr>
          <w:rFonts w:ascii="Times New Roman" w:eastAsia="Times New Roman" w:hAnsi="Times New Roman" w:cs="Times New Roman"/>
          <w:color w:val="111111"/>
          <w:sz w:val="28"/>
          <w:szCs w:val="28"/>
          <w:lang w:eastAsia="ru-RU"/>
        </w:rPr>
        <w:t>, необходимо помнить, что положительные эмоции играют огромную роль. Создайте доверительную и расслабляющую атмосферу, поощряйте любые усилия ребёнка, даже если он не всё запомнил сразу. Превратите занятия в весёлую игру, и успех не заставит себя ждать. Помните, что каждый ребёнок индивидуален, и темп его </w:t>
      </w:r>
      <w:r w:rsidRPr="00F5687B">
        <w:rPr>
          <w:rFonts w:ascii="Times New Roman" w:eastAsia="Times New Roman" w:hAnsi="Times New Roman" w:cs="Times New Roman"/>
          <w:bCs/>
          <w:color w:val="111111"/>
          <w:sz w:val="28"/>
          <w:szCs w:val="28"/>
          <w:bdr w:val="none" w:sz="0" w:space="0" w:color="auto" w:frame="1"/>
          <w:lang w:eastAsia="ru-RU"/>
        </w:rPr>
        <w:t>развития</w:t>
      </w:r>
      <w:r w:rsidRPr="00F5687B">
        <w:rPr>
          <w:rFonts w:ascii="Times New Roman" w:eastAsia="Times New Roman" w:hAnsi="Times New Roman" w:cs="Times New Roman"/>
          <w:color w:val="111111"/>
          <w:sz w:val="28"/>
          <w:szCs w:val="28"/>
          <w:lang w:eastAsia="ru-RU"/>
        </w:rPr>
        <w:t> может отличаться от общепринятых норм. Главное – терпение, поддержка и понимание.</w:t>
      </w:r>
    </w:p>
    <w:sectPr w:rsidR="00F5687B" w:rsidRPr="00F5687B" w:rsidSect="00F5687B">
      <w:pgSz w:w="11906" w:h="16838"/>
      <w:pgMar w:top="1134" w:right="850" w:bottom="1134" w:left="1701"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B2388"/>
    <w:multiLevelType w:val="multilevel"/>
    <w:tmpl w:val="BEB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1F"/>
    <w:rsid w:val="00447F1F"/>
    <w:rsid w:val="004E6FB6"/>
    <w:rsid w:val="00730BF8"/>
    <w:rsid w:val="007F7008"/>
    <w:rsid w:val="008900FC"/>
    <w:rsid w:val="00B93D22"/>
    <w:rsid w:val="00F56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5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am.ru/obrazovanie/razvitie-rebenka-konsulta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razvitie-pamya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belyiiv@yandex.ru</cp:lastModifiedBy>
  <cp:revision>5</cp:revision>
  <dcterms:created xsi:type="dcterms:W3CDTF">2025-10-08T13:24:00Z</dcterms:created>
  <dcterms:modified xsi:type="dcterms:W3CDTF">2025-10-09T11:38:00Z</dcterms:modified>
</cp:coreProperties>
</file>