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F0CE59" w14:textId="70CF2174" w:rsidR="00523813" w:rsidRPr="00523813" w:rsidRDefault="00523813" w:rsidP="00523813">
      <w:pPr>
        <w:shd w:val="clear" w:color="auto" w:fill="FFFFFF"/>
        <w:spacing w:after="0" w:line="240" w:lineRule="auto"/>
        <w:ind w:firstLine="710"/>
        <w:jc w:val="center"/>
        <w:rPr>
          <w:rFonts w:ascii="Times New Roman" w:eastAsia="Times New Roman" w:hAnsi="Times New Roman" w:cs="Times New Roman"/>
          <w:b/>
          <w:bCs/>
          <w:color w:val="000000"/>
          <w:kern w:val="0"/>
          <w:sz w:val="28"/>
          <w:szCs w:val="28"/>
          <w:lang w:eastAsia="ru-RU"/>
          <w14:ligatures w14:val="none"/>
        </w:rPr>
      </w:pPr>
      <w:r w:rsidRPr="00523813">
        <w:rPr>
          <w:rFonts w:ascii="Times New Roman" w:eastAsia="Times New Roman" w:hAnsi="Times New Roman" w:cs="Times New Roman"/>
          <w:b/>
          <w:bCs/>
          <w:color w:val="000000"/>
          <w:kern w:val="0"/>
          <w:sz w:val="28"/>
          <w:szCs w:val="28"/>
          <w:lang w:eastAsia="ru-RU"/>
          <w14:ligatures w14:val="none"/>
        </w:rPr>
        <w:t>З</w:t>
      </w:r>
      <w:r w:rsidR="00AE7B67" w:rsidRPr="00523813">
        <w:rPr>
          <w:rFonts w:ascii="Times New Roman" w:eastAsia="Times New Roman" w:hAnsi="Times New Roman" w:cs="Times New Roman"/>
          <w:b/>
          <w:bCs/>
          <w:color w:val="000000"/>
          <w:kern w:val="0"/>
          <w:sz w:val="28"/>
          <w:szCs w:val="28"/>
          <w:lang w:eastAsia="ru-RU"/>
          <w14:ligatures w14:val="none"/>
        </w:rPr>
        <w:t>акреплени</w:t>
      </w:r>
      <w:r w:rsidRPr="00523813">
        <w:rPr>
          <w:rFonts w:ascii="Times New Roman" w:eastAsia="Times New Roman" w:hAnsi="Times New Roman" w:cs="Times New Roman"/>
          <w:b/>
          <w:bCs/>
          <w:color w:val="000000"/>
          <w:kern w:val="0"/>
          <w:sz w:val="28"/>
          <w:szCs w:val="28"/>
          <w:lang w:eastAsia="ru-RU"/>
          <w14:ligatures w14:val="none"/>
        </w:rPr>
        <w:t>е</w:t>
      </w:r>
      <w:r w:rsidR="00AE7B67" w:rsidRPr="00523813">
        <w:rPr>
          <w:rFonts w:ascii="Times New Roman" w:eastAsia="Times New Roman" w:hAnsi="Times New Roman" w:cs="Times New Roman"/>
          <w:b/>
          <w:bCs/>
          <w:color w:val="000000"/>
          <w:kern w:val="0"/>
          <w:sz w:val="28"/>
          <w:szCs w:val="28"/>
          <w:lang w:eastAsia="ru-RU"/>
          <w14:ligatures w14:val="none"/>
        </w:rPr>
        <w:t xml:space="preserve"> знаний детей о труде и рукотворном мире «Пожарн</w:t>
      </w:r>
      <w:r w:rsidRPr="00523813">
        <w:rPr>
          <w:rFonts w:ascii="Times New Roman" w:eastAsia="Times New Roman" w:hAnsi="Times New Roman" w:cs="Times New Roman"/>
          <w:b/>
          <w:bCs/>
          <w:color w:val="000000"/>
          <w:kern w:val="0"/>
          <w:sz w:val="28"/>
          <w:szCs w:val="28"/>
          <w:lang w:eastAsia="ru-RU"/>
          <w14:ligatures w14:val="none"/>
        </w:rPr>
        <w:t>ый</w:t>
      </w:r>
      <w:r w:rsidR="00AE7B67" w:rsidRPr="00523813">
        <w:rPr>
          <w:rFonts w:ascii="Times New Roman" w:eastAsia="Times New Roman" w:hAnsi="Times New Roman" w:cs="Times New Roman"/>
          <w:b/>
          <w:bCs/>
          <w:color w:val="000000"/>
          <w:kern w:val="0"/>
          <w:sz w:val="28"/>
          <w:szCs w:val="28"/>
          <w:lang w:eastAsia="ru-RU"/>
          <w14:ligatures w14:val="none"/>
        </w:rPr>
        <w:t>».</w:t>
      </w:r>
    </w:p>
    <w:p w14:paraId="62978806" w14:textId="55434BC9" w:rsidR="00AE7B67" w:rsidRPr="00A0415D" w:rsidRDefault="00AE7B67" w:rsidP="00523813">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процессе своей работы пожарный </w:t>
      </w:r>
      <w:r w:rsidRPr="00A0415D">
        <w:rPr>
          <w:rFonts w:ascii="Times New Roman" w:eastAsia="Times New Roman" w:hAnsi="Times New Roman" w:cs="Times New Roman"/>
          <w:color w:val="000000"/>
          <w:kern w:val="0"/>
          <w:sz w:val="28"/>
          <w:szCs w:val="28"/>
          <w:shd w:val="clear" w:color="auto" w:fill="FFFFFF"/>
          <w:lang w:eastAsia="ru-RU"/>
          <w14:ligatures w14:val="none"/>
        </w:rPr>
        <w:t>тушит пожары и спасает тех, кто не может спастись самостоятельн</w:t>
      </w:r>
      <w:r w:rsidRPr="00A0415D">
        <w:rPr>
          <w:rFonts w:ascii="Times New Roman" w:eastAsia="Times New Roman" w:hAnsi="Times New Roman" w:cs="Times New Roman"/>
          <w:color w:val="000000"/>
          <w:kern w:val="0"/>
          <w:sz w:val="28"/>
          <w:szCs w:val="28"/>
          <w:lang w:eastAsia="ru-RU"/>
          <w14:ligatures w14:val="none"/>
        </w:rPr>
        <w:t>о, используя </w:t>
      </w:r>
      <w:r w:rsidRPr="00A0415D">
        <w:rPr>
          <w:rFonts w:ascii="Times New Roman" w:eastAsia="Times New Roman" w:hAnsi="Times New Roman" w:cs="Times New Roman"/>
          <w:color w:val="000000"/>
          <w:kern w:val="0"/>
          <w:sz w:val="28"/>
          <w:szCs w:val="28"/>
          <w:shd w:val="clear" w:color="auto" w:fill="FFFFFF"/>
          <w:lang w:eastAsia="ru-RU"/>
          <w14:ligatures w14:val="none"/>
        </w:rPr>
        <w:t>разное оборудование: шкаф пожарный, лом пожарный, багор, топор для пожарного щита, противопожарное полотно, и др.), а также пожарные рукава в сборе со стволами и не в сборе, мотопомпы для перекачки воды…</w:t>
      </w:r>
      <w:r w:rsidRPr="00A0415D">
        <w:rPr>
          <w:rFonts w:ascii="Times New Roman" w:eastAsia="Times New Roman" w:hAnsi="Times New Roman" w:cs="Times New Roman"/>
          <w:color w:val="000000"/>
          <w:kern w:val="0"/>
          <w:sz w:val="28"/>
          <w:szCs w:val="28"/>
          <w:lang w:eastAsia="ru-RU"/>
          <w14:ligatures w14:val="none"/>
        </w:rPr>
        <w:t>)</w:t>
      </w:r>
    </w:p>
    <w:p w14:paraId="6A4A4670"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При знакомстве с профессией мы поставили цель: </w:t>
      </w:r>
      <w:r w:rsidRPr="00A0415D">
        <w:rPr>
          <w:rFonts w:ascii="Times New Roman" w:eastAsia="Times New Roman" w:hAnsi="Times New Roman" w:cs="Times New Roman"/>
          <w:color w:val="000000"/>
          <w:kern w:val="0"/>
          <w:sz w:val="28"/>
          <w:szCs w:val="28"/>
          <w:shd w:val="clear" w:color="auto" w:fill="FFFFFF"/>
          <w:lang w:eastAsia="ru-RU"/>
          <w14:ligatures w14:val="none"/>
        </w:rPr>
        <w:t>формирование интереса к профессии пожарного и привитие элементарных правил пожарной безопасности.</w:t>
      </w:r>
    </w:p>
    <w:p w14:paraId="3E7D24FB"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Для проявления интереса детей к теме беседы, было прочтено стихотворение </w:t>
      </w:r>
      <w:r w:rsidRPr="00A0415D">
        <w:rPr>
          <w:rFonts w:ascii="Times New Roman" w:eastAsia="Times New Roman" w:hAnsi="Times New Roman" w:cs="Times New Roman"/>
          <w:color w:val="111111"/>
          <w:kern w:val="0"/>
          <w:sz w:val="28"/>
          <w:szCs w:val="28"/>
          <w:lang w:eastAsia="ru-RU"/>
          <w14:ligatures w14:val="none"/>
        </w:rPr>
        <w:t>автора Симоновой:</w:t>
      </w:r>
    </w:p>
    <w:p w14:paraId="62009968"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Нет профессии нужнее,</w:t>
      </w:r>
    </w:p>
    <w:p w14:paraId="4C0A1E05"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Нет профессии важнее,</w:t>
      </w:r>
    </w:p>
    <w:p w14:paraId="3B2E8D98"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В нашем городе родном</w:t>
      </w:r>
    </w:p>
    <w:p w14:paraId="03FAC9A7"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Каждый уцелеет дом</w:t>
      </w:r>
    </w:p>
    <w:p w14:paraId="4716BF71"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 xml:space="preserve">Даже кошкин, даже </w:t>
      </w:r>
      <w:proofErr w:type="spellStart"/>
      <w:r w:rsidRPr="00A0415D">
        <w:rPr>
          <w:rFonts w:ascii="Times New Roman" w:eastAsia="Times New Roman" w:hAnsi="Times New Roman" w:cs="Times New Roman"/>
          <w:color w:val="111111"/>
          <w:kern w:val="0"/>
          <w:sz w:val="28"/>
          <w:szCs w:val="28"/>
          <w:lang w:eastAsia="ru-RU"/>
          <w14:ligatures w14:val="none"/>
        </w:rPr>
        <w:t>мышкин</w:t>
      </w:r>
      <w:proofErr w:type="spellEnd"/>
      <w:r w:rsidRPr="00A0415D">
        <w:rPr>
          <w:rFonts w:ascii="Times New Roman" w:eastAsia="Times New Roman" w:hAnsi="Times New Roman" w:cs="Times New Roman"/>
          <w:color w:val="111111"/>
          <w:kern w:val="0"/>
          <w:sz w:val="28"/>
          <w:szCs w:val="28"/>
          <w:lang w:eastAsia="ru-RU"/>
          <w14:ligatures w14:val="none"/>
        </w:rPr>
        <w:t>,</w:t>
      </w:r>
    </w:p>
    <w:p w14:paraId="4EBB3F98"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Если ты читал ту книжку</w:t>
      </w:r>
    </w:p>
    <w:p w14:paraId="0083997E"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Не пожарник, а пожарный,</w:t>
      </w:r>
    </w:p>
    <w:p w14:paraId="53A42022"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Справится с огнём он славно</w:t>
      </w:r>
    </w:p>
    <w:p w14:paraId="5A719C61"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Смел, отважен и силён,</w:t>
      </w:r>
    </w:p>
    <w:p w14:paraId="53892D59"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Стану я таким как он.</w:t>
      </w:r>
    </w:p>
    <w:p w14:paraId="509D8FB0"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111111"/>
          <w:kern w:val="0"/>
          <w:sz w:val="28"/>
          <w:szCs w:val="28"/>
          <w:lang w:eastAsia="ru-RU"/>
          <w14:ligatures w14:val="none"/>
        </w:rPr>
        <w:t>После прочтения стихотворения было обсуждено и были заданы вопросы, на которые дети давали разные, но интересные ответы: «</w:t>
      </w:r>
      <w:r w:rsidRPr="00A0415D">
        <w:rPr>
          <w:rFonts w:ascii="Times New Roman" w:eastAsia="Times New Roman" w:hAnsi="Times New Roman" w:cs="Times New Roman"/>
          <w:color w:val="111111"/>
          <w:kern w:val="0"/>
          <w:sz w:val="28"/>
          <w:szCs w:val="28"/>
          <w:shd w:val="clear" w:color="auto" w:fill="FFFFFF"/>
          <w:lang w:eastAsia="ru-RU"/>
          <w14:ligatures w14:val="none"/>
        </w:rPr>
        <w:t>Что вы знаете о работе пожарного?»</w:t>
      </w:r>
      <w:r w:rsidRPr="00A0415D">
        <w:rPr>
          <w:rFonts w:ascii="Times New Roman" w:eastAsia="Times New Roman" w:hAnsi="Times New Roman" w:cs="Times New Roman"/>
          <w:color w:val="000000"/>
          <w:kern w:val="0"/>
          <w:sz w:val="28"/>
          <w:szCs w:val="28"/>
          <w:lang w:eastAsia="ru-RU"/>
          <w14:ligatures w14:val="none"/>
        </w:rPr>
        <w:t>  Петя ответил, что работа пожарного трудна и опасна.  «Как вы думаете, нам нужна эта профессия?» Почему? Настя ответила, что Профессия пожарного – одна из самых сложных профессий в мире и нужных. Они рискуют своей жизнью, чтобы спасти чью-то другую. Настоящий пожарный не знает, что такое усталость, не знает слов «не могу». В любое время суток, в любую погоду, в жару и сильный мороз он готов идти в огонь.</w:t>
      </w:r>
    </w:p>
    <w:p w14:paraId="479E4368"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«Как вы думаете, какими качествами должен обладать пожарный, каким он должен быть?» Дети ответили, что пожарный должен быть смелым, бесстрашным, сильным, выносливым, решительным, </w:t>
      </w:r>
      <w:r w:rsidRPr="00A0415D">
        <w:rPr>
          <w:rFonts w:ascii="Times New Roman" w:eastAsia="Times New Roman" w:hAnsi="Times New Roman" w:cs="Times New Roman"/>
          <w:color w:val="111111"/>
          <w:kern w:val="0"/>
          <w:sz w:val="28"/>
          <w:szCs w:val="28"/>
          <w:shd w:val="clear" w:color="auto" w:fill="FFFFFF"/>
          <w:lang w:eastAsia="ru-RU"/>
          <w14:ligatures w14:val="none"/>
        </w:rPr>
        <w:t>храбрым, ловким, отважным.</w:t>
      </w:r>
    </w:p>
    <w:p w14:paraId="1D8CB8E9"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shd w:val="clear" w:color="auto" w:fill="FFFFFF"/>
          <w:lang w:eastAsia="ru-RU"/>
          <w14:ligatures w14:val="none"/>
        </w:rPr>
        <w:t> «А кто нам расскажет, какую одежду носят пожарные?»  </w:t>
      </w:r>
      <w:r w:rsidRPr="00A0415D">
        <w:rPr>
          <w:rFonts w:ascii="Times New Roman" w:eastAsia="Times New Roman" w:hAnsi="Times New Roman" w:cs="Times New Roman"/>
          <w:color w:val="000000"/>
          <w:kern w:val="0"/>
          <w:sz w:val="28"/>
          <w:szCs w:val="28"/>
          <w:lang w:eastAsia="ru-RU"/>
          <w14:ligatures w14:val="none"/>
        </w:rPr>
        <w:t>Таня ответила, что пожарные носят специальную одежду, которая не горит в огне и защищает от дыма, на голове каска, на руках специальные рукавицы, на ногах прочные и удобные сапоги. Толя дополнил, что у пожарного также есть баллон, где находиться воздух.</w:t>
      </w:r>
    </w:p>
    <w:p w14:paraId="3A9E8B1A"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На вопрос «А чем пользуются пожарные для тушения огня?» Соня ответила: Пожарные заливают бушующее пламя водой из специальных шлангов – рукавов. Чтобы пожарные проникли внутрь горящего дома через окна и балконы, им помогает высокая складная лестница.</w:t>
      </w:r>
    </w:p>
    <w:p w14:paraId="6F4B30B8"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lastRenderedPageBreak/>
        <w:t>У пожарных есть пожарный спасательный рукав и спасательные прыжковые устройства. Если людям нужно будет спрыгнуть из горящей квартиры вниз, они будут прыгать на эту подушку. Она надувная, мягкая.  </w:t>
      </w:r>
    </w:p>
    <w:p w14:paraId="3298FF9A"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«А как вы думаете, какие еще виды транспорта есть для тушения пожаров?» Дети ответили, что есть пожарные поезда, пожарные самолеты и вертолеты, пожарные суда.</w:t>
      </w:r>
    </w:p>
    <w:p w14:paraId="32927B0E"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Вовремя беседы использовались наглядные материалы как:</w:t>
      </w:r>
      <w:r w:rsidRPr="00A0415D">
        <w:rPr>
          <w:rFonts w:ascii="Times New Roman" w:eastAsia="Times New Roman" w:hAnsi="Times New Roman" w:cs="Times New Roman"/>
          <w:color w:val="000000"/>
          <w:kern w:val="0"/>
          <w:sz w:val="28"/>
          <w:szCs w:val="28"/>
          <w:shd w:val="clear" w:color="auto" w:fill="FFFFFF"/>
          <w:lang w:eastAsia="ru-RU"/>
          <w14:ligatures w14:val="none"/>
        </w:rPr>
        <w:t> картинки с изображением людей разных профессий, фотографии родителя на работе ребенка, который работает пожарным; </w:t>
      </w:r>
      <w:r w:rsidRPr="00A0415D">
        <w:rPr>
          <w:rFonts w:ascii="Times New Roman" w:eastAsia="Times New Roman" w:hAnsi="Times New Roman" w:cs="Times New Roman"/>
          <w:color w:val="000000"/>
          <w:kern w:val="0"/>
          <w:sz w:val="28"/>
          <w:szCs w:val="28"/>
          <w:lang w:eastAsia="ru-RU"/>
          <w14:ligatures w14:val="none"/>
        </w:rPr>
        <w:t>(Рассматривание тематического альбома «Профессии», картины «Пожарный») мы уточнили знания о внешних атрибутах, оборудовании пожарных; закреплять знания о работе пожарного, ее значении; Дошкольники показали нам хорошие знания о профессии пожарного, так как активно отвечали на вопросы и вели диалог.</w:t>
      </w:r>
    </w:p>
    <w:p w14:paraId="3887A632"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Также были проведены различные дидактические игры: «Огонь друг, огонь враг», для закрепления представления о труде пожарных, противопожарной безопасности; формировать интерес к профессии.</w:t>
      </w:r>
    </w:p>
    <w:p w14:paraId="46FFAB66"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В игре детям были предложены карточки, разложенные на столе с иллюстрациями: печка с дровами, готовится еда, костёр в походе, свечка, лесной пожар, молния, салют, горящий тополиный пух...). Детям было дано задание выставить на мольберт картинки, когда мы говорим; «Огонь друг», а потом «Огонь враг»</w:t>
      </w:r>
    </w:p>
    <w:p w14:paraId="595F3CB9"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Дети с легкостью справились с заданием и верно подобрав нужную картинку.</w:t>
      </w:r>
    </w:p>
    <w:p w14:paraId="35A968CA"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В дидактической игре «Собери картинку»</w:t>
      </w:r>
      <w:r w:rsidRPr="00A0415D">
        <w:rPr>
          <w:rFonts w:ascii="Times New Roman" w:eastAsia="Times New Roman" w:hAnsi="Times New Roman" w:cs="Times New Roman"/>
          <w:color w:val="000000"/>
          <w:kern w:val="0"/>
          <w:sz w:val="28"/>
          <w:szCs w:val="28"/>
          <w:shd w:val="clear" w:color="auto" w:fill="F4F4F4"/>
          <w:lang w:eastAsia="ru-RU"/>
          <w14:ligatures w14:val="none"/>
        </w:rPr>
        <w:t> </w:t>
      </w:r>
    </w:p>
    <w:p w14:paraId="3F25D038"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Дети делятся на команды и каждой даётся свой конверт, где нужно собрать изображение пожарного из частей на магнитной доске (изображения для команд подбираются разные).</w:t>
      </w:r>
    </w:p>
    <w:p w14:paraId="28B1CF15"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Каждая команда справилась с заданием и собрали своего пожарного без помощи педагога.</w:t>
      </w:r>
    </w:p>
    <w:p w14:paraId="48623132" w14:textId="5841E72D"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 xml:space="preserve">Затем, детям была предложена викторина «Важная профессия- пожарный!». Где дети были разделены на две команды </w:t>
      </w:r>
      <w:r w:rsidR="00523813" w:rsidRPr="00A0415D">
        <w:rPr>
          <w:rFonts w:ascii="Times New Roman" w:eastAsia="Times New Roman" w:hAnsi="Times New Roman" w:cs="Times New Roman"/>
          <w:color w:val="000000"/>
          <w:kern w:val="0"/>
          <w:sz w:val="28"/>
          <w:szCs w:val="28"/>
          <w:lang w:eastAsia="ru-RU"/>
          <w14:ligatures w14:val="none"/>
        </w:rPr>
        <w:t>«Спасатели» и «Огонек»,</w:t>
      </w:r>
      <w:r w:rsidRPr="00A0415D">
        <w:rPr>
          <w:rFonts w:ascii="Times New Roman" w:eastAsia="Times New Roman" w:hAnsi="Times New Roman" w:cs="Times New Roman"/>
          <w:color w:val="000000"/>
          <w:kern w:val="0"/>
          <w:sz w:val="28"/>
          <w:szCs w:val="28"/>
          <w:lang w:eastAsia="ru-RU"/>
          <w14:ligatures w14:val="none"/>
        </w:rPr>
        <w:t xml:space="preserve"> Викторина была разделена на конкурсы, где дети должны были ответить верно на вопросы, отгадать загадки, верно ответить из какого произведения взяты строчки, дать ответ как правильно тушить пожар, распределить верно карточки на две группы. </w:t>
      </w:r>
      <w:r w:rsidRPr="00A0415D">
        <w:rPr>
          <w:rFonts w:ascii="Times New Roman" w:eastAsia="Times New Roman" w:hAnsi="Times New Roman" w:cs="Times New Roman"/>
          <w:color w:val="000000"/>
          <w:kern w:val="0"/>
          <w:sz w:val="28"/>
          <w:szCs w:val="28"/>
          <w:shd w:val="clear" w:color="auto" w:fill="FFFFFF"/>
          <w:lang w:eastAsia="ru-RU"/>
          <w14:ligatures w14:val="none"/>
        </w:rPr>
        <w:t>Если команда затруднялась с ответом, ход переходил к другой команде. За каждый правильный ответ команда получала фишку</w:t>
      </w:r>
      <w:proofErr w:type="gramStart"/>
      <w:r w:rsidRPr="00A0415D">
        <w:rPr>
          <w:rFonts w:ascii="Times New Roman" w:eastAsia="Times New Roman" w:hAnsi="Times New Roman" w:cs="Times New Roman"/>
          <w:color w:val="000000"/>
          <w:kern w:val="0"/>
          <w:sz w:val="28"/>
          <w:szCs w:val="28"/>
          <w:lang w:eastAsia="ru-RU"/>
          <w14:ligatures w14:val="none"/>
        </w:rPr>
        <w:t>.</w:t>
      </w:r>
      <w:proofErr w:type="gramEnd"/>
      <w:r w:rsidRPr="00A0415D">
        <w:rPr>
          <w:rFonts w:ascii="Times New Roman" w:eastAsia="Times New Roman" w:hAnsi="Times New Roman" w:cs="Times New Roman"/>
          <w:color w:val="000000"/>
          <w:kern w:val="0"/>
          <w:sz w:val="28"/>
          <w:szCs w:val="28"/>
          <w:lang w:eastAsia="ru-RU"/>
          <w14:ligatures w14:val="none"/>
        </w:rPr>
        <w:t xml:space="preserve"> учащиеся были активны, смекалисты, сообразительны на время и стремились быть лидерами и выиграть приз. Также, я думаю, удалось достичь воспитательной задумки, так как, безусловно, у учащихся пробудился интерес в ходе состязания.</w:t>
      </w:r>
    </w:p>
    <w:p w14:paraId="7A061976"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t>Также дети вместе с педагогом вспомнили различные пословицы про пожар. В игре «Что пригодится при пожаре», детям предлагаются сюжетные картинки с изображением предметов, которые могут пригодиться при пожаре и карточки с изображением предметов, которые при пожаре не нужны.  Дети должны их рассортировать на две группы правильно.</w:t>
      </w:r>
    </w:p>
    <w:p w14:paraId="570BBCF3" w14:textId="77777777" w:rsidR="00AE7B67" w:rsidRPr="00A0415D" w:rsidRDefault="00AE7B67" w:rsidP="00AE7B67">
      <w:pPr>
        <w:shd w:val="clear" w:color="auto" w:fill="FFFFFF"/>
        <w:spacing w:after="0" w:line="240" w:lineRule="auto"/>
        <w:ind w:firstLine="710"/>
        <w:jc w:val="both"/>
        <w:rPr>
          <w:rFonts w:ascii="Times New Roman" w:eastAsia="Times New Roman" w:hAnsi="Times New Roman" w:cs="Times New Roman"/>
          <w:color w:val="000000"/>
          <w:kern w:val="0"/>
          <w:sz w:val="24"/>
          <w:szCs w:val="24"/>
          <w:lang w:eastAsia="ru-RU"/>
          <w14:ligatures w14:val="none"/>
        </w:rPr>
      </w:pPr>
      <w:r w:rsidRPr="00A0415D">
        <w:rPr>
          <w:rFonts w:ascii="Times New Roman" w:eastAsia="Times New Roman" w:hAnsi="Times New Roman" w:cs="Times New Roman"/>
          <w:color w:val="000000"/>
          <w:kern w:val="0"/>
          <w:sz w:val="28"/>
          <w:szCs w:val="28"/>
          <w:lang w:eastAsia="ru-RU"/>
          <w14:ligatures w14:val="none"/>
        </w:rPr>
        <w:lastRenderedPageBreak/>
        <w:t>Дети смогли справится с заданием без трудностей, также у них закрепились знании о профессии «пожарного», расширились знания о правилах пожарной безопасности.</w:t>
      </w:r>
    </w:p>
    <w:p w14:paraId="04D020A4" w14:textId="77777777" w:rsidR="00E24E30" w:rsidRDefault="00E24E30"/>
    <w:sectPr w:rsidR="00E24E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CB6"/>
    <w:rsid w:val="0028186B"/>
    <w:rsid w:val="00523813"/>
    <w:rsid w:val="00612A40"/>
    <w:rsid w:val="006976D5"/>
    <w:rsid w:val="0078645D"/>
    <w:rsid w:val="00804CB6"/>
    <w:rsid w:val="00AE7B67"/>
    <w:rsid w:val="00BF1E17"/>
    <w:rsid w:val="00E24E30"/>
    <w:rsid w:val="00F32A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78950"/>
  <w15:chartTrackingRefBased/>
  <w15:docId w15:val="{452FE60F-C4FC-49ED-93E3-10CF75B41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E7B67"/>
  </w:style>
  <w:style w:type="paragraph" w:styleId="1">
    <w:name w:val="heading 1"/>
    <w:basedOn w:val="a"/>
    <w:next w:val="a"/>
    <w:link w:val="10"/>
    <w:uiPriority w:val="9"/>
    <w:qFormat/>
    <w:rsid w:val="00804CB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804CB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804CB6"/>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804CB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804CB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804CB6"/>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804CB6"/>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804CB6"/>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804CB6"/>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04CB6"/>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804CB6"/>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804CB6"/>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804CB6"/>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804CB6"/>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804CB6"/>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804CB6"/>
    <w:rPr>
      <w:rFonts w:eastAsiaTheme="majorEastAsia" w:cstheme="majorBidi"/>
      <w:color w:val="595959" w:themeColor="text1" w:themeTint="A6"/>
    </w:rPr>
  </w:style>
  <w:style w:type="character" w:customStyle="1" w:styleId="80">
    <w:name w:val="Заголовок 8 Знак"/>
    <w:basedOn w:val="a0"/>
    <w:link w:val="8"/>
    <w:uiPriority w:val="9"/>
    <w:semiHidden/>
    <w:rsid w:val="00804CB6"/>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804CB6"/>
    <w:rPr>
      <w:rFonts w:eastAsiaTheme="majorEastAsia" w:cstheme="majorBidi"/>
      <w:color w:val="272727" w:themeColor="text1" w:themeTint="D8"/>
    </w:rPr>
  </w:style>
  <w:style w:type="paragraph" w:styleId="a3">
    <w:name w:val="Title"/>
    <w:basedOn w:val="a"/>
    <w:next w:val="a"/>
    <w:link w:val="a4"/>
    <w:uiPriority w:val="10"/>
    <w:qFormat/>
    <w:rsid w:val="00804C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804C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4CB6"/>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804CB6"/>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804CB6"/>
    <w:pPr>
      <w:spacing w:before="160"/>
      <w:jc w:val="center"/>
    </w:pPr>
    <w:rPr>
      <w:i/>
      <w:iCs/>
      <w:color w:val="404040" w:themeColor="text1" w:themeTint="BF"/>
    </w:rPr>
  </w:style>
  <w:style w:type="character" w:customStyle="1" w:styleId="22">
    <w:name w:val="Цитата 2 Знак"/>
    <w:basedOn w:val="a0"/>
    <w:link w:val="21"/>
    <w:uiPriority w:val="29"/>
    <w:rsid w:val="00804CB6"/>
    <w:rPr>
      <w:i/>
      <w:iCs/>
      <w:color w:val="404040" w:themeColor="text1" w:themeTint="BF"/>
    </w:rPr>
  </w:style>
  <w:style w:type="paragraph" w:styleId="a7">
    <w:name w:val="List Paragraph"/>
    <w:basedOn w:val="a"/>
    <w:uiPriority w:val="34"/>
    <w:qFormat/>
    <w:rsid w:val="00804CB6"/>
    <w:pPr>
      <w:ind w:left="720"/>
      <w:contextualSpacing/>
    </w:pPr>
  </w:style>
  <w:style w:type="character" w:styleId="a8">
    <w:name w:val="Intense Emphasis"/>
    <w:basedOn w:val="a0"/>
    <w:uiPriority w:val="21"/>
    <w:qFormat/>
    <w:rsid w:val="00804CB6"/>
    <w:rPr>
      <w:i/>
      <w:iCs/>
      <w:color w:val="2F5496" w:themeColor="accent1" w:themeShade="BF"/>
    </w:rPr>
  </w:style>
  <w:style w:type="paragraph" w:styleId="a9">
    <w:name w:val="Intense Quote"/>
    <w:basedOn w:val="a"/>
    <w:next w:val="a"/>
    <w:link w:val="aa"/>
    <w:uiPriority w:val="30"/>
    <w:qFormat/>
    <w:rsid w:val="00804C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804CB6"/>
    <w:rPr>
      <w:i/>
      <w:iCs/>
      <w:color w:val="2F5496" w:themeColor="accent1" w:themeShade="BF"/>
    </w:rPr>
  </w:style>
  <w:style w:type="character" w:styleId="ab">
    <w:name w:val="Intense Reference"/>
    <w:basedOn w:val="a0"/>
    <w:uiPriority w:val="32"/>
    <w:qFormat/>
    <w:rsid w:val="00804C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755</Words>
  <Characters>4309</Characters>
  <Application>Microsoft Office Word</Application>
  <DocSecurity>0</DocSecurity>
  <Lines>35</Lines>
  <Paragraphs>10</Paragraphs>
  <ScaleCrop>false</ScaleCrop>
  <Company/>
  <LinksUpToDate>false</LinksUpToDate>
  <CharactersWithSpaces>5054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3</cp:revision>
  <dcterms:created xsi:type="dcterms:W3CDTF">2025-03-06T02:12:00Z</dcterms:created>
  <dcterms:modified xsi:type="dcterms:W3CDTF">2025-03-06T03:29:00Z</dcterms:modified>
</cp:coreProperties>
</file>