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55" w:rsidRDefault="00367955" w:rsidP="008146B4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D6FFC" w:rsidRDefault="008D6FFC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E5D98">
        <w:rPr>
          <w:rFonts w:ascii="Times New Roman" w:hAnsi="Times New Roman"/>
          <w:b/>
          <w:sz w:val="28"/>
          <w:szCs w:val="28"/>
          <w:lang w:eastAsia="ru-RU"/>
        </w:rPr>
        <w:t>КОНСПЕКТ ЗАНЯТИЯ</w:t>
      </w:r>
    </w:p>
    <w:p w:rsidR="00367955" w:rsidRPr="006E5D98" w:rsidRDefault="00367955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E5D98">
        <w:rPr>
          <w:rFonts w:ascii="Times New Roman" w:hAnsi="Times New Roman"/>
          <w:b/>
          <w:sz w:val="28"/>
          <w:szCs w:val="28"/>
          <w:lang w:eastAsia="ru-RU"/>
        </w:rPr>
        <w:t>по ФЭМП</w:t>
      </w:r>
    </w:p>
    <w:p w:rsidR="00367955" w:rsidRPr="006E5D98" w:rsidRDefault="00367955" w:rsidP="00F54F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«Число 3. Большая, поменьше, маленькая. Треугольник»</w:t>
      </w:r>
    </w:p>
    <w:p w:rsidR="00367955" w:rsidRPr="006E5D98" w:rsidRDefault="00367955" w:rsidP="00F54F3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 xml:space="preserve">(для воспитанников </w:t>
      </w:r>
      <w:r w:rsidR="008146B4">
        <w:rPr>
          <w:rFonts w:ascii="Times New Roman" w:hAnsi="Times New Roman"/>
          <w:sz w:val="28"/>
          <w:szCs w:val="28"/>
        </w:rPr>
        <w:t xml:space="preserve">второй </w:t>
      </w:r>
      <w:r w:rsidRPr="006E5D98">
        <w:rPr>
          <w:rFonts w:ascii="Times New Roman" w:hAnsi="Times New Roman"/>
          <w:sz w:val="28"/>
          <w:szCs w:val="28"/>
        </w:rPr>
        <w:t>младшей группы)</w:t>
      </w:r>
    </w:p>
    <w:p w:rsidR="00367955" w:rsidRPr="006E5D98" w:rsidRDefault="00367955" w:rsidP="00F54F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Default="00367955" w:rsidP="00F54F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7955" w:rsidRDefault="00367955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67955" w:rsidRPr="006E5D98" w:rsidRDefault="00367955" w:rsidP="00F54F3B">
      <w:pPr>
        <w:pStyle w:val="P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E5D98">
        <w:rPr>
          <w:rFonts w:ascii="Times New Roman" w:hAnsi="Times New Roman"/>
          <w:b/>
          <w:i/>
          <w:sz w:val="28"/>
          <w:szCs w:val="28"/>
        </w:rPr>
        <w:lastRenderedPageBreak/>
        <w:t>Конспект занятия по ФЭМП</w:t>
      </w:r>
    </w:p>
    <w:p w:rsidR="00367955" w:rsidRPr="006E5D98" w:rsidRDefault="00367955" w:rsidP="00F54F3B">
      <w:pPr>
        <w:pStyle w:val="P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E5D98">
        <w:rPr>
          <w:rFonts w:ascii="Times New Roman" w:hAnsi="Times New Roman"/>
          <w:b/>
          <w:i/>
          <w:sz w:val="28"/>
          <w:szCs w:val="28"/>
        </w:rPr>
        <w:t>«Число 3. Большая, поменьше, маленькая. Треугольник»</w:t>
      </w:r>
    </w:p>
    <w:p w:rsidR="00367955" w:rsidRPr="006E5D98" w:rsidRDefault="00367955" w:rsidP="00F54F3B">
      <w:pPr>
        <w:pStyle w:val="P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E5D98">
        <w:rPr>
          <w:rFonts w:ascii="Times New Roman" w:hAnsi="Times New Roman"/>
          <w:b/>
          <w:i/>
          <w:sz w:val="28"/>
          <w:szCs w:val="28"/>
        </w:rPr>
        <w:t xml:space="preserve">для воспитанников </w:t>
      </w:r>
      <w:r w:rsidR="008146B4">
        <w:rPr>
          <w:rFonts w:ascii="Times New Roman" w:hAnsi="Times New Roman"/>
          <w:b/>
          <w:i/>
          <w:sz w:val="28"/>
          <w:szCs w:val="28"/>
        </w:rPr>
        <w:t xml:space="preserve">второй </w:t>
      </w:r>
      <w:r w:rsidRPr="006E5D98">
        <w:rPr>
          <w:rFonts w:ascii="Times New Roman" w:hAnsi="Times New Roman"/>
          <w:b/>
          <w:i/>
          <w:sz w:val="28"/>
          <w:szCs w:val="28"/>
        </w:rPr>
        <w:t>младшей группы.</w:t>
      </w:r>
    </w:p>
    <w:p w:rsidR="00367955" w:rsidRPr="006E5D98" w:rsidRDefault="00367955" w:rsidP="00F54F3B">
      <w:pPr>
        <w:spacing w:line="360" w:lineRule="auto"/>
        <w:rPr>
          <w:rFonts w:ascii="Times New Roman" w:hAnsi="Times New Roman"/>
        </w:rPr>
      </w:pPr>
    </w:p>
    <w:p w:rsidR="00367955" w:rsidRPr="006E5D98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6E5D9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5D98">
        <w:rPr>
          <w:rFonts w:ascii="Times New Roman" w:hAnsi="Times New Roman"/>
          <w:sz w:val="28"/>
          <w:szCs w:val="28"/>
        </w:rPr>
        <w:t>знакомство с числом «3», со значениями «большая, поменьше, маленькая», с геометрической фигурой «треугольник».</w:t>
      </w:r>
      <w:proofErr w:type="gramEnd"/>
    </w:p>
    <w:p w:rsidR="00367955" w:rsidRPr="006E5D98" w:rsidRDefault="00367955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Задачи: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познакомить с числом 3;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учить называть числительные по порядку, указывая на предметы;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относить последнее числительное ко всей пересчитанной группе предметов;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учить отгадывать загадку на основе зрительно восприни</w:t>
      </w:r>
      <w:r w:rsidRPr="006E5D98">
        <w:rPr>
          <w:rFonts w:ascii="Times New Roman" w:hAnsi="Times New Roman"/>
          <w:sz w:val="28"/>
          <w:szCs w:val="28"/>
        </w:rPr>
        <w:softHyphen/>
        <w:t>маемой информации, понимать поэтические сравнения, лежащие в основе загадки;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повторять ранее изученные цвета;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" w:after="0" w:line="360" w:lineRule="auto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учить сравнивать знакомые предметы по величине (боль</w:t>
      </w:r>
      <w:r w:rsidRPr="006E5D98">
        <w:rPr>
          <w:rFonts w:ascii="Times New Roman" w:hAnsi="Times New Roman"/>
          <w:sz w:val="28"/>
          <w:szCs w:val="28"/>
        </w:rPr>
        <w:softHyphen/>
        <w:t>шая, поменьше, маленькая);</w:t>
      </w:r>
    </w:p>
    <w:p w:rsidR="00367955" w:rsidRPr="006E5D98" w:rsidRDefault="00367955" w:rsidP="00F54F3B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" w:after="0" w:line="360" w:lineRule="auto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учить видеть в форме предметов геометрические фигуры.</w:t>
      </w:r>
    </w:p>
    <w:p w:rsidR="00367955" w:rsidRDefault="00367955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847E9" w:rsidRDefault="00F847E9" w:rsidP="00F54F3B">
      <w:pPr>
        <w:spacing w:line="360" w:lineRule="auto"/>
        <w:rPr>
          <w:rFonts w:ascii="Times New Roman" w:hAnsi="Times New Roman"/>
        </w:rPr>
      </w:pPr>
    </w:p>
    <w:p w:rsidR="00367955" w:rsidRPr="006E5D98" w:rsidRDefault="00367955" w:rsidP="00F54F3B">
      <w:pPr>
        <w:spacing w:line="360" w:lineRule="auto"/>
        <w:rPr>
          <w:rFonts w:ascii="Times New Roman" w:hAnsi="Times New Roman"/>
        </w:rPr>
      </w:pPr>
    </w:p>
    <w:p w:rsidR="00367955" w:rsidRPr="006E5D98" w:rsidRDefault="00367955" w:rsidP="00F54F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lastRenderedPageBreak/>
        <w:t>Ход занятия.</w:t>
      </w:r>
    </w:p>
    <w:p w:rsidR="00367955" w:rsidRDefault="00367955" w:rsidP="00F54F3B">
      <w:pPr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Вводная часть.</w:t>
      </w:r>
    </w:p>
    <w:p w:rsidR="00367955" w:rsidRDefault="008146B4" w:rsidP="00F54F3B">
      <w:pPr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</w:t>
      </w:r>
      <w:r w:rsidR="00367955" w:rsidRPr="006E5D98">
        <w:rPr>
          <w:rFonts w:ascii="Times New Roman" w:hAnsi="Times New Roman"/>
          <w:sz w:val="28"/>
          <w:szCs w:val="28"/>
        </w:rPr>
        <w:t xml:space="preserve"> «Большая, поменьше, маленькая» с помощью волшебного экрана (сюрпризный момент)</w:t>
      </w:r>
      <w:r w:rsidR="00367955">
        <w:rPr>
          <w:rFonts w:ascii="Times New Roman" w:hAnsi="Times New Roman"/>
          <w:sz w:val="28"/>
          <w:szCs w:val="28"/>
        </w:rPr>
        <w:t>:</w:t>
      </w:r>
    </w:p>
    <w:p w:rsidR="00367955" w:rsidRPr="006E5D98" w:rsidRDefault="008146B4" w:rsidP="00F54F3B">
      <w:pPr>
        <w:spacing w:line="360" w:lineRule="auto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Сегодня мы </w:t>
      </w:r>
      <w:r w:rsidR="00367955">
        <w:rPr>
          <w:rFonts w:ascii="Times New Roman" w:hAnsi="Times New Roman"/>
          <w:sz w:val="28"/>
          <w:szCs w:val="28"/>
        </w:rPr>
        <w:t>отправимся в увлекательное путешествие в страну математики, а по</w:t>
      </w:r>
      <w:r>
        <w:rPr>
          <w:rFonts w:ascii="Times New Roman" w:hAnsi="Times New Roman"/>
          <w:sz w:val="28"/>
          <w:szCs w:val="28"/>
        </w:rPr>
        <w:t>может нам в этом волшебный ноутбук</w:t>
      </w:r>
      <w:r w:rsidR="00367955">
        <w:rPr>
          <w:rFonts w:ascii="Times New Roman" w:hAnsi="Times New Roman"/>
          <w:sz w:val="28"/>
          <w:szCs w:val="28"/>
        </w:rPr>
        <w:t>. А для того, чтобы он заработал нам нужно сказать волшебные слова: «Раз, два, три, наш экран – гори!».</w:t>
      </w:r>
    </w:p>
    <w:p w:rsidR="00367955" w:rsidRPr="006E5D98" w:rsidRDefault="00367955" w:rsidP="00F54F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2. Основная часть.</w:t>
      </w:r>
    </w:p>
    <w:p w:rsidR="00367955" w:rsidRPr="00D27C5D" w:rsidRDefault="00367955" w:rsidP="00F54F3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146B4">
        <w:rPr>
          <w:rFonts w:ascii="Times New Roman" w:hAnsi="Times New Roman"/>
          <w:sz w:val="28"/>
          <w:szCs w:val="28"/>
        </w:rPr>
        <w:t>И</w:t>
      </w:r>
      <w:r w:rsidRPr="006E5D98">
        <w:rPr>
          <w:rFonts w:ascii="Times New Roman" w:hAnsi="Times New Roman"/>
          <w:sz w:val="28"/>
          <w:szCs w:val="28"/>
        </w:rPr>
        <w:t>гру «Загадка и отгадк</w:t>
      </w:r>
      <w:r w:rsidR="008146B4">
        <w:rPr>
          <w:rFonts w:ascii="Times New Roman" w:hAnsi="Times New Roman"/>
          <w:sz w:val="28"/>
          <w:szCs w:val="28"/>
        </w:rPr>
        <w:t>а» и включает звуковую загадку</w:t>
      </w:r>
      <w:r>
        <w:rPr>
          <w:rFonts w:ascii="Times New Roman" w:hAnsi="Times New Roman"/>
          <w:sz w:val="28"/>
          <w:szCs w:val="28"/>
        </w:rPr>
        <w:t>:</w:t>
      </w:r>
    </w:p>
    <w:p w:rsidR="00367955" w:rsidRDefault="00367955" w:rsidP="00F54F3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 него глаза цветные,</w:t>
      </w:r>
    </w:p>
    <w:p w:rsidR="00367955" w:rsidRDefault="00367955" w:rsidP="00F54F3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глаза, а три огня.</w:t>
      </w:r>
    </w:p>
    <w:p w:rsidR="00367955" w:rsidRDefault="00367955" w:rsidP="00F54F3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по очереди ими</w:t>
      </w:r>
    </w:p>
    <w:p w:rsidR="00367955" w:rsidRDefault="00367955" w:rsidP="00F54F3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D98">
        <w:rPr>
          <w:rFonts w:ascii="Times New Roman" w:hAnsi="Times New Roman"/>
          <w:sz w:val="28"/>
          <w:szCs w:val="28"/>
        </w:rPr>
        <w:t>верху смотрит на меня»</w:t>
      </w:r>
    </w:p>
    <w:p w:rsidR="00367955" w:rsidRDefault="00367955" w:rsidP="008146B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(Светофор)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8146B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146B4">
        <w:rPr>
          <w:rFonts w:ascii="Times New Roman" w:hAnsi="Times New Roman"/>
          <w:sz w:val="28"/>
          <w:szCs w:val="28"/>
        </w:rPr>
        <w:t>к</w:t>
      </w:r>
      <w:proofErr w:type="gramEnd"/>
      <w:r w:rsidR="008146B4">
        <w:rPr>
          <w:rFonts w:ascii="Times New Roman" w:hAnsi="Times New Roman"/>
          <w:sz w:val="28"/>
          <w:szCs w:val="28"/>
        </w:rPr>
        <w:t>артинка 1)</w:t>
      </w:r>
    </w:p>
    <w:p w:rsidR="00367955" w:rsidRPr="006E5D98" w:rsidRDefault="00F847E9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Включите </w:t>
      </w:r>
      <w:proofErr w:type="gramStart"/>
      <w:r w:rsidR="00367955" w:rsidRPr="006E5D98">
        <w:rPr>
          <w:rFonts w:ascii="Times New Roman" w:hAnsi="Times New Roman"/>
          <w:sz w:val="28"/>
          <w:szCs w:val="28"/>
        </w:rPr>
        <w:t>стихотворение про светофор</w:t>
      </w:r>
      <w:proofErr w:type="gramEnd"/>
      <w:r w:rsidR="00367955" w:rsidRPr="006E5D98">
        <w:rPr>
          <w:rFonts w:ascii="Times New Roman" w:hAnsi="Times New Roman"/>
          <w:sz w:val="28"/>
          <w:szCs w:val="28"/>
        </w:rPr>
        <w:t>: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«Три цвета есть у светофора,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Они понятны для шофера: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Красный свет – Проезда нет.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Желтый - будь готов к пути,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А зеленый свет – кати!»</w:t>
      </w:r>
    </w:p>
    <w:p w:rsidR="00367955" w:rsidRDefault="008146B4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предлагаются</w:t>
      </w:r>
      <w:r w:rsidR="00367955" w:rsidRPr="006E5D98">
        <w:rPr>
          <w:rFonts w:ascii="Times New Roman" w:hAnsi="Times New Roman"/>
          <w:sz w:val="28"/>
          <w:szCs w:val="28"/>
        </w:rPr>
        <w:t xml:space="preserve"> </w:t>
      </w:r>
      <w:r w:rsidR="00367955">
        <w:rPr>
          <w:rFonts w:ascii="Times New Roman" w:hAnsi="Times New Roman"/>
          <w:sz w:val="28"/>
          <w:szCs w:val="28"/>
        </w:rPr>
        <w:t>вопросы и задания: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E5D98">
        <w:rPr>
          <w:rFonts w:ascii="Times New Roman" w:hAnsi="Times New Roman"/>
          <w:sz w:val="28"/>
          <w:szCs w:val="28"/>
        </w:rPr>
        <w:t>посчитать огоньки у с</w:t>
      </w:r>
      <w:r>
        <w:rPr>
          <w:rFonts w:ascii="Times New Roman" w:hAnsi="Times New Roman"/>
          <w:sz w:val="28"/>
          <w:szCs w:val="28"/>
        </w:rPr>
        <w:t>ветофора (3) и назвать их цвета;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обвести в рабочей тетради столько кружков, сколько огоньков у светофора;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сколько кружков вы обвели?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почему?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847E9">
        <w:rPr>
          <w:rFonts w:ascii="Times New Roman" w:hAnsi="Times New Roman"/>
          <w:sz w:val="28"/>
          <w:szCs w:val="28"/>
        </w:rPr>
        <w:t>Какого цвета  изображенный круг на картинке</w:t>
      </w:r>
      <w:r w:rsidR="008146B4">
        <w:rPr>
          <w:rFonts w:ascii="Times New Roman" w:hAnsi="Times New Roman"/>
          <w:sz w:val="28"/>
          <w:szCs w:val="28"/>
        </w:rPr>
        <w:t xml:space="preserve"> (красный)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8146B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146B4">
        <w:rPr>
          <w:rFonts w:ascii="Times New Roman" w:hAnsi="Times New Roman"/>
          <w:sz w:val="28"/>
          <w:szCs w:val="28"/>
        </w:rPr>
        <w:t>к</w:t>
      </w:r>
      <w:proofErr w:type="gramEnd"/>
      <w:r w:rsidR="008146B4">
        <w:rPr>
          <w:rFonts w:ascii="Times New Roman" w:hAnsi="Times New Roman"/>
          <w:sz w:val="28"/>
          <w:szCs w:val="28"/>
        </w:rPr>
        <w:t>артинка 2)</w:t>
      </w:r>
    </w:p>
    <w:p w:rsidR="00367955" w:rsidRPr="006E5D98" w:rsidRDefault="00F847E9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Задай</w:t>
      </w:r>
      <w:r w:rsidR="00367955" w:rsidRPr="006E5D9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="00367955" w:rsidRPr="006E5D98">
        <w:rPr>
          <w:rFonts w:ascii="Times New Roman" w:hAnsi="Times New Roman"/>
          <w:sz w:val="28"/>
          <w:szCs w:val="28"/>
        </w:rPr>
        <w:t xml:space="preserve"> вопрос: «Что еще может быть красного цвета?»</w:t>
      </w:r>
    </w:p>
    <w:p w:rsidR="00367955" w:rsidRPr="006E5D98" w:rsidRDefault="00F847E9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Предложите</w:t>
      </w:r>
      <w:r w:rsidR="00367955" w:rsidRPr="006E5D98">
        <w:rPr>
          <w:rFonts w:ascii="Times New Roman" w:hAnsi="Times New Roman"/>
          <w:sz w:val="28"/>
          <w:szCs w:val="28"/>
        </w:rPr>
        <w:t xml:space="preserve"> назвать цв</w:t>
      </w:r>
      <w:r w:rsidR="00367955">
        <w:rPr>
          <w:rFonts w:ascii="Times New Roman" w:hAnsi="Times New Roman"/>
          <w:sz w:val="28"/>
          <w:szCs w:val="28"/>
        </w:rPr>
        <w:t>ет изображенного круга (желтый)</w:t>
      </w:r>
      <w:r>
        <w:rPr>
          <w:rFonts w:ascii="Times New Roman" w:hAnsi="Times New Roman"/>
          <w:sz w:val="28"/>
          <w:szCs w:val="28"/>
        </w:rPr>
        <w:t xml:space="preserve"> </w:t>
      </w:r>
      <w:r w:rsidR="008146B4">
        <w:rPr>
          <w:rFonts w:ascii="Times New Roman" w:hAnsi="Times New Roman"/>
          <w:sz w:val="28"/>
          <w:szCs w:val="28"/>
        </w:rPr>
        <w:t>(картинка 3</w:t>
      </w:r>
      <w:r w:rsidR="00367955" w:rsidRPr="00D27C5D">
        <w:rPr>
          <w:rFonts w:ascii="Times New Roman" w:hAnsi="Times New Roman"/>
          <w:sz w:val="28"/>
          <w:szCs w:val="28"/>
        </w:rPr>
        <w:t>)</w:t>
      </w:r>
      <w:r w:rsidR="00367955">
        <w:rPr>
          <w:rFonts w:ascii="Times New Roman" w:hAnsi="Times New Roman"/>
          <w:sz w:val="28"/>
          <w:szCs w:val="28"/>
        </w:rPr>
        <w:t>.</w:t>
      </w:r>
    </w:p>
    <w:p w:rsidR="00367955" w:rsidRPr="006E5D98" w:rsidRDefault="00F847E9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67955" w:rsidRPr="006E5D98">
        <w:rPr>
          <w:rFonts w:ascii="Times New Roman" w:hAnsi="Times New Roman"/>
          <w:sz w:val="28"/>
          <w:szCs w:val="28"/>
        </w:rPr>
        <w:t>адает</w:t>
      </w:r>
      <w:r>
        <w:rPr>
          <w:rFonts w:ascii="Times New Roman" w:hAnsi="Times New Roman"/>
          <w:sz w:val="28"/>
          <w:szCs w:val="28"/>
        </w:rPr>
        <w:t>е</w:t>
      </w:r>
      <w:r w:rsidR="00367955" w:rsidRPr="006E5D98">
        <w:rPr>
          <w:rFonts w:ascii="Times New Roman" w:hAnsi="Times New Roman"/>
          <w:sz w:val="28"/>
          <w:szCs w:val="28"/>
        </w:rPr>
        <w:t xml:space="preserve"> вопрос: «Что еще может быть желтого цвета?»</w:t>
      </w:r>
    </w:p>
    <w:p w:rsidR="00367955" w:rsidRPr="006E5D98" w:rsidRDefault="00F847E9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</w:t>
      </w:r>
      <w:r w:rsidR="00367955" w:rsidRPr="006E5D98">
        <w:rPr>
          <w:rFonts w:ascii="Times New Roman" w:hAnsi="Times New Roman"/>
          <w:sz w:val="28"/>
          <w:szCs w:val="28"/>
        </w:rPr>
        <w:t>цве</w:t>
      </w:r>
      <w:r w:rsidR="00367955">
        <w:rPr>
          <w:rFonts w:ascii="Times New Roman" w:hAnsi="Times New Roman"/>
          <w:sz w:val="28"/>
          <w:szCs w:val="28"/>
        </w:rPr>
        <w:t>т изображенного круга (зеленый)</w:t>
      </w:r>
      <w:r>
        <w:rPr>
          <w:rFonts w:ascii="Times New Roman" w:hAnsi="Times New Roman"/>
          <w:sz w:val="28"/>
          <w:szCs w:val="28"/>
        </w:rPr>
        <w:t xml:space="preserve"> </w:t>
      </w:r>
      <w:r w:rsidR="008146B4">
        <w:rPr>
          <w:rFonts w:ascii="Times New Roman" w:hAnsi="Times New Roman"/>
          <w:sz w:val="28"/>
          <w:szCs w:val="28"/>
        </w:rPr>
        <w:t>(картинка 4</w:t>
      </w:r>
      <w:r w:rsidR="00367955">
        <w:rPr>
          <w:rFonts w:ascii="Times New Roman" w:hAnsi="Times New Roman"/>
          <w:sz w:val="28"/>
          <w:szCs w:val="28"/>
        </w:rPr>
        <w:t>).</w:t>
      </w:r>
    </w:p>
    <w:p w:rsidR="00367955" w:rsidRPr="006E5D98" w:rsidRDefault="00F847E9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Задайте</w:t>
      </w:r>
      <w:r w:rsidR="00367955" w:rsidRPr="006E5D98">
        <w:rPr>
          <w:rFonts w:ascii="Times New Roman" w:hAnsi="Times New Roman"/>
          <w:sz w:val="28"/>
          <w:szCs w:val="28"/>
        </w:rPr>
        <w:t xml:space="preserve"> вопрос: «Что еще может быть зеленого цвета?»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146B4">
        <w:rPr>
          <w:rFonts w:ascii="Times New Roman" w:hAnsi="Times New Roman"/>
          <w:sz w:val="28"/>
          <w:szCs w:val="28"/>
        </w:rPr>
        <w:t>. П</w:t>
      </w:r>
      <w:r w:rsidR="00F847E9">
        <w:rPr>
          <w:rFonts w:ascii="Times New Roman" w:hAnsi="Times New Roman"/>
          <w:sz w:val="28"/>
          <w:szCs w:val="28"/>
        </w:rPr>
        <w:t>редложите</w:t>
      </w:r>
      <w:r w:rsidRPr="006E5D98">
        <w:rPr>
          <w:rFonts w:ascii="Times New Roman" w:hAnsi="Times New Roman"/>
          <w:sz w:val="28"/>
          <w:szCs w:val="28"/>
        </w:rPr>
        <w:t xml:space="preserve"> игровое упражнение</w:t>
      </w:r>
      <w:r>
        <w:rPr>
          <w:rFonts w:ascii="Times New Roman" w:hAnsi="Times New Roman"/>
          <w:sz w:val="28"/>
          <w:szCs w:val="28"/>
        </w:rPr>
        <w:t xml:space="preserve"> «Большая, поменьше, маленькая» </w:t>
      </w:r>
      <w:r w:rsidR="008146B4">
        <w:rPr>
          <w:rFonts w:ascii="Times New Roman" w:hAnsi="Times New Roman"/>
          <w:sz w:val="28"/>
          <w:szCs w:val="28"/>
        </w:rPr>
        <w:t>(картинка 5</w:t>
      </w:r>
      <w:r w:rsidRPr="00D27C5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67955" w:rsidRPr="006E5D98" w:rsidRDefault="00F847E9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Задай</w:t>
      </w:r>
      <w:r w:rsidR="00367955" w:rsidRPr="006E5D9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="00367955" w:rsidRPr="006E5D98">
        <w:rPr>
          <w:rFonts w:ascii="Times New Roman" w:hAnsi="Times New Roman"/>
          <w:sz w:val="28"/>
          <w:szCs w:val="28"/>
        </w:rPr>
        <w:t xml:space="preserve"> вопросы: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- сколько нарисовано машинок (три);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- какого они размера? (большая, поменьше, маленькая)</w:t>
      </w:r>
      <w:r>
        <w:rPr>
          <w:rFonts w:ascii="Times New Roman" w:hAnsi="Times New Roman"/>
          <w:sz w:val="28"/>
          <w:szCs w:val="28"/>
        </w:rPr>
        <w:t>;</w:t>
      </w:r>
    </w:p>
    <w:p w:rsidR="00367955" w:rsidRDefault="00367955" w:rsidP="00F54F3B">
      <w:pPr>
        <w:spacing w:line="360" w:lineRule="auto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5D98">
        <w:rPr>
          <w:rFonts w:ascii="Times New Roman" w:hAnsi="Times New Roman"/>
          <w:sz w:val="28"/>
          <w:szCs w:val="28"/>
        </w:rPr>
        <w:t>как расположены машины? (большая слева, поменьше справа, маленькая внизу)</w:t>
      </w:r>
      <w:r>
        <w:rPr>
          <w:rFonts w:ascii="Times New Roman" w:hAnsi="Times New Roman"/>
          <w:sz w:val="28"/>
          <w:szCs w:val="28"/>
        </w:rPr>
        <w:t>;</w:t>
      </w:r>
    </w:p>
    <w:p w:rsidR="00FF76EF" w:rsidRPr="00F847E9" w:rsidRDefault="00FF76EF" w:rsidP="00F847E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раскрасьте </w:t>
      </w:r>
      <w:r w:rsidR="00367955">
        <w:rPr>
          <w:rFonts w:ascii="Times New Roman" w:hAnsi="Times New Roman"/>
          <w:sz w:val="28"/>
          <w:szCs w:val="28"/>
        </w:rPr>
        <w:t>большую машину красным фломастером, поменьше – желтым, самую маленькую – зеленым.</w:t>
      </w:r>
    </w:p>
    <w:p w:rsidR="00367955" w:rsidRDefault="00367955" w:rsidP="00F54F3B">
      <w:pPr>
        <w:pStyle w:val="Pa6"/>
        <w:spacing w:line="360" w:lineRule="auto"/>
        <w:ind w:left="1400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Физкультминутка «Три медведя»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«Три медведя шли домой</w:t>
      </w:r>
    </w:p>
    <w:p w:rsidR="00367955" w:rsidRPr="006E5D98" w:rsidRDefault="00F847E9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(Шагае</w:t>
      </w:r>
      <w:r w:rsidR="00367955" w:rsidRPr="006E5D98">
        <w:rPr>
          <w:rFonts w:ascii="Times New Roman" w:hAnsi="Times New Roman"/>
          <w:sz w:val="28"/>
          <w:szCs w:val="28"/>
        </w:rPr>
        <w:t>т на месте вперевалочку.)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Папа был большой-большой.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lastRenderedPageBreak/>
        <w:t>(Поднять руки над головой, потянуть вверх.)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Мама с ним поменьше ростом,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(Руки на уровне груди.)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А сыно</w:t>
      </w:r>
      <w:proofErr w:type="gramStart"/>
      <w:r w:rsidRPr="006E5D98">
        <w:rPr>
          <w:rFonts w:ascii="Times New Roman" w:hAnsi="Times New Roman"/>
          <w:sz w:val="28"/>
          <w:szCs w:val="28"/>
        </w:rPr>
        <w:t>к-</w:t>
      </w:r>
      <w:proofErr w:type="gramEnd"/>
      <w:r w:rsidRPr="006E5D98">
        <w:rPr>
          <w:rFonts w:ascii="Times New Roman" w:hAnsi="Times New Roman"/>
          <w:sz w:val="28"/>
          <w:szCs w:val="28"/>
        </w:rPr>
        <w:t xml:space="preserve"> малютка просто.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(Присесть.)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Очень маленький он был,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(Присев, качаться по-медвежьи.)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С погремушками ходил.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(Встать, руки перед грудью сжаты в кулаки.)</w:t>
      </w:r>
    </w:p>
    <w:p w:rsidR="00367955" w:rsidRPr="006E5D98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5D98">
        <w:rPr>
          <w:rFonts w:ascii="Times New Roman" w:hAnsi="Times New Roman"/>
          <w:sz w:val="28"/>
          <w:szCs w:val="28"/>
        </w:rPr>
        <w:t>Дзинь</w:t>
      </w:r>
      <w:proofErr w:type="gramStart"/>
      <w:r w:rsidRPr="006E5D98">
        <w:rPr>
          <w:rFonts w:ascii="Times New Roman" w:hAnsi="Times New Roman"/>
          <w:sz w:val="28"/>
          <w:szCs w:val="28"/>
        </w:rPr>
        <w:t>,д</w:t>
      </w:r>
      <w:proofErr w:type="gramEnd"/>
      <w:r w:rsidRPr="006E5D98">
        <w:rPr>
          <w:rFonts w:ascii="Times New Roman" w:hAnsi="Times New Roman"/>
          <w:sz w:val="28"/>
          <w:szCs w:val="28"/>
        </w:rPr>
        <w:t>зинь,дзинь</w:t>
      </w:r>
      <w:proofErr w:type="spellEnd"/>
    </w:p>
    <w:p w:rsidR="00367955" w:rsidRPr="00FF76EF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5D98">
        <w:rPr>
          <w:rFonts w:ascii="Times New Roman" w:hAnsi="Times New Roman"/>
          <w:sz w:val="28"/>
          <w:szCs w:val="28"/>
        </w:rPr>
        <w:t>(Дети имитируют игру с погремушками)</w:t>
      </w:r>
      <w:r>
        <w:rPr>
          <w:rFonts w:ascii="Times New Roman" w:hAnsi="Times New Roman"/>
          <w:sz w:val="28"/>
          <w:szCs w:val="28"/>
        </w:rPr>
        <w:t>»</w:t>
      </w:r>
    </w:p>
    <w:p w:rsidR="00367955" w:rsidRPr="006E5D98" w:rsidRDefault="00367955" w:rsidP="00F54F3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D98">
        <w:rPr>
          <w:rFonts w:ascii="Times New Roman" w:hAnsi="Times New Roman"/>
          <w:b/>
          <w:sz w:val="28"/>
          <w:szCs w:val="28"/>
        </w:rPr>
        <w:t>3. Заключительная часть.</w:t>
      </w:r>
    </w:p>
    <w:p w:rsidR="00367955" w:rsidRDefault="00FF76EF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="00F847E9">
        <w:rPr>
          <w:rFonts w:ascii="Times New Roman" w:hAnsi="Times New Roman"/>
          <w:sz w:val="28"/>
          <w:szCs w:val="28"/>
        </w:rPr>
        <w:t>редложите</w:t>
      </w:r>
      <w:r w:rsidR="00367955" w:rsidRPr="006E5D98">
        <w:rPr>
          <w:rFonts w:ascii="Times New Roman" w:hAnsi="Times New Roman"/>
          <w:sz w:val="28"/>
          <w:szCs w:val="28"/>
        </w:rPr>
        <w:t xml:space="preserve"> игру</w:t>
      </w:r>
      <w:r w:rsidR="00367955">
        <w:rPr>
          <w:rFonts w:ascii="Times New Roman" w:hAnsi="Times New Roman"/>
          <w:sz w:val="28"/>
          <w:szCs w:val="28"/>
        </w:rPr>
        <w:t>:</w:t>
      </w:r>
      <w:r w:rsidR="00367955" w:rsidRPr="006E5D98">
        <w:rPr>
          <w:rFonts w:ascii="Times New Roman" w:hAnsi="Times New Roman"/>
          <w:sz w:val="28"/>
          <w:szCs w:val="28"/>
        </w:rPr>
        <w:t xml:space="preserve"> «На </w:t>
      </w:r>
      <w:r w:rsidR="00367955">
        <w:rPr>
          <w:rFonts w:ascii="Times New Roman" w:hAnsi="Times New Roman"/>
          <w:sz w:val="28"/>
          <w:szCs w:val="28"/>
        </w:rPr>
        <w:t>какую фигуру похожи предметы?»</w:t>
      </w:r>
      <w:r>
        <w:rPr>
          <w:rFonts w:ascii="Times New Roman" w:hAnsi="Times New Roman"/>
          <w:sz w:val="28"/>
          <w:szCs w:val="28"/>
        </w:rPr>
        <w:t xml:space="preserve"> (картинка 6</w:t>
      </w:r>
      <w:r w:rsidR="00367955" w:rsidRPr="00D27C5D">
        <w:rPr>
          <w:rFonts w:ascii="Times New Roman" w:hAnsi="Times New Roman"/>
          <w:sz w:val="28"/>
          <w:szCs w:val="28"/>
        </w:rPr>
        <w:t>)</w:t>
      </w:r>
      <w:r w:rsidR="00367955">
        <w:rPr>
          <w:rFonts w:ascii="Times New Roman" w:hAnsi="Times New Roman"/>
          <w:sz w:val="28"/>
          <w:szCs w:val="28"/>
        </w:rPr>
        <w:t>.</w:t>
      </w:r>
    </w:p>
    <w:p w:rsidR="00367955" w:rsidRPr="006E5D98" w:rsidRDefault="00FF76EF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</w:t>
      </w:r>
      <w:r w:rsidR="00F847E9">
        <w:rPr>
          <w:rFonts w:ascii="Times New Roman" w:hAnsi="Times New Roman"/>
          <w:sz w:val="28"/>
          <w:szCs w:val="28"/>
        </w:rPr>
        <w:t>адайте</w:t>
      </w:r>
      <w:r w:rsidR="00367955" w:rsidRPr="006E5D98">
        <w:rPr>
          <w:rFonts w:ascii="Times New Roman" w:hAnsi="Times New Roman"/>
          <w:sz w:val="28"/>
          <w:szCs w:val="28"/>
        </w:rPr>
        <w:t xml:space="preserve"> </w:t>
      </w:r>
      <w:r w:rsidR="00F847E9">
        <w:rPr>
          <w:rFonts w:ascii="Times New Roman" w:hAnsi="Times New Roman"/>
          <w:sz w:val="28"/>
          <w:szCs w:val="28"/>
        </w:rPr>
        <w:t xml:space="preserve">ребенку </w:t>
      </w:r>
      <w:r w:rsidR="00367955" w:rsidRPr="006E5D98">
        <w:rPr>
          <w:rFonts w:ascii="Times New Roman" w:hAnsi="Times New Roman"/>
          <w:sz w:val="28"/>
          <w:szCs w:val="28"/>
        </w:rPr>
        <w:t>вопросы:</w:t>
      </w:r>
    </w:p>
    <w:p w:rsidR="00367955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назовите </w:t>
      </w:r>
      <w:r w:rsidRPr="006E5D98">
        <w:rPr>
          <w:rFonts w:ascii="Times New Roman" w:hAnsi="Times New Roman"/>
          <w:sz w:val="28"/>
          <w:szCs w:val="28"/>
        </w:rPr>
        <w:t>предметы на слайде (елка, лодка, флажок), и посчи</w:t>
      </w:r>
      <w:r>
        <w:rPr>
          <w:rFonts w:ascii="Times New Roman" w:hAnsi="Times New Roman"/>
          <w:sz w:val="28"/>
          <w:szCs w:val="28"/>
        </w:rPr>
        <w:t>тайте их количество;</w:t>
      </w:r>
    </w:p>
    <w:p w:rsidR="00367955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E5D98">
        <w:rPr>
          <w:rFonts w:ascii="Times New Roman" w:hAnsi="Times New Roman"/>
          <w:sz w:val="28"/>
          <w:szCs w:val="28"/>
        </w:rPr>
        <w:t>на какую геометрическую фигуру похожи предл</w:t>
      </w:r>
      <w:r>
        <w:rPr>
          <w:rFonts w:ascii="Times New Roman" w:hAnsi="Times New Roman"/>
          <w:sz w:val="28"/>
          <w:szCs w:val="28"/>
        </w:rPr>
        <w:t>оженные предметы? (треугольник);</w:t>
      </w:r>
    </w:p>
    <w:p w:rsidR="00367955" w:rsidRPr="00F847E9" w:rsidRDefault="00367955" w:rsidP="00F54F3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D6FFC">
        <w:rPr>
          <w:rFonts w:ascii="Times New Roman" w:hAnsi="Times New Roman"/>
          <w:sz w:val="28"/>
          <w:szCs w:val="28"/>
        </w:rPr>
        <w:t xml:space="preserve">раскрасьте на картинке все треугольники </w:t>
      </w:r>
      <w:r w:rsidR="00F847E9">
        <w:rPr>
          <w:rFonts w:ascii="Times New Roman" w:hAnsi="Times New Roman"/>
          <w:sz w:val="28"/>
          <w:szCs w:val="28"/>
        </w:rPr>
        <w:t>и посчитайте, сколько их всего? (</w:t>
      </w:r>
      <w:r w:rsidR="008D6FFC">
        <w:rPr>
          <w:rFonts w:ascii="Times New Roman" w:hAnsi="Times New Roman"/>
          <w:sz w:val="28"/>
          <w:szCs w:val="28"/>
        </w:rPr>
        <w:t>картинка 7)</w:t>
      </w:r>
    </w:p>
    <w:p w:rsidR="00367955" w:rsidRDefault="00367955" w:rsidP="00F54F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146B4" w:rsidRDefault="008146B4" w:rsidP="00F54F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146B4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5537200" cy="7747000"/>
            <wp:effectExtent l="19050" t="0" r="6350" b="0"/>
            <wp:docPr id="1" name="Рисунок 1" descr="Картинки светофора для детей детского сада и школы. Лучший набор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светофора для детей детского сада и школы. Лучший набор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27" t="7368" r="4716" b="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6B4" w:rsidRDefault="008D6FFC" w:rsidP="00F54F3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3505200"/>
            <wp:effectExtent l="19050" t="0" r="0" b="0"/>
            <wp:docPr id="5" name="Рисунок 5" descr="Картинки красный круг (11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красный круг (11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6B4" w:rsidRDefault="008146B4" w:rsidP="00F54F3B">
      <w:pPr>
        <w:spacing w:after="0" w:line="360" w:lineRule="auto"/>
      </w:pPr>
    </w:p>
    <w:p w:rsidR="008146B4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4330700" cy="4330700"/>
            <wp:effectExtent l="19050" t="0" r="0" b="0"/>
            <wp:docPr id="7" name="Рисунок 7" descr="Знак безопасности Жёлтый круг на двери плёнка D150 упаковка 10 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безопасности Жёлтый круг на двери плёнка D150 упаковка 10 ш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6B4" w:rsidRDefault="008146B4" w:rsidP="00F54F3B">
      <w:pPr>
        <w:spacing w:after="0" w:line="360" w:lineRule="auto"/>
      </w:pPr>
    </w:p>
    <w:p w:rsidR="008146B4" w:rsidRDefault="008D6FFC" w:rsidP="00F54F3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975100" cy="3975100"/>
            <wp:effectExtent l="0" t="0" r="0" b="0"/>
            <wp:docPr id="9" name="Рисунок 9" descr="Картинка Зелёны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Зелёный Кру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FF76EF" w:rsidP="00F54F3B">
      <w:pPr>
        <w:spacing w:after="0" w:line="360" w:lineRule="auto"/>
      </w:pP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44900" cy="2070100"/>
            <wp:effectExtent l="19050" t="0" r="0" b="0"/>
            <wp:docPr id="19" name="Рисунок 19" descr="Раскраски машинки и машины для мальчиков - распечатать ил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и машинки и машины для мальчиков - распечатать или скачат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692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184900" cy="3403600"/>
            <wp:effectExtent l="19050" t="0" r="6350" b="0"/>
            <wp:docPr id="22" name="Рисунок 22" descr="Раскраски машинки и машины для мальчиков - распечатать ил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и машинки и машины для мальчиков - распечатать или скачат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394" b="1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4533900" cy="3365500"/>
            <wp:effectExtent l="19050" t="0" r="0" b="0"/>
            <wp:docPr id="23" name="Рисунок 23" descr="Раскраски машинки и машины для мальчиков - распечатать или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 машинки и машины для мальчиков - распечатать или скачат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364" b="2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032000" cy="2959100"/>
            <wp:effectExtent l="19050" t="0" r="6350" b="0"/>
            <wp:docPr id="39" name="Рисунок 39" descr="Наклейка Елоч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клейка Елоч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4381500" cy="2616200"/>
            <wp:effectExtent l="19050" t="0" r="0" b="0"/>
            <wp:docPr id="45" name="Рисунок 45" descr="Деревянная лодка для детей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ревянная лодка для детей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EF" w:rsidRDefault="00FF76EF" w:rsidP="00F54F3B">
      <w:pPr>
        <w:spacing w:after="0" w:line="360" w:lineRule="auto"/>
      </w:pPr>
    </w:p>
    <w:p w:rsidR="00FF76EF" w:rsidRDefault="008D6FFC" w:rsidP="00F54F3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641600" cy="2641600"/>
            <wp:effectExtent l="0" t="0" r="0" b="0"/>
            <wp:docPr id="47" name="Рисунок 47" descr="Печать флажков в Красноярске - Треугольный фла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ечать флажков в Красноярске - Треугольный флаж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FC" w:rsidRDefault="008D6FFC" w:rsidP="00F54F3B">
      <w:pPr>
        <w:spacing w:after="0" w:line="360" w:lineRule="auto"/>
      </w:pPr>
    </w:p>
    <w:p w:rsidR="008D6FFC" w:rsidRDefault="008D6FFC" w:rsidP="00F54F3B">
      <w:pPr>
        <w:spacing w:after="0" w:line="360" w:lineRule="auto"/>
      </w:pPr>
    </w:p>
    <w:p w:rsidR="008D6FFC" w:rsidRPr="008D6FFC" w:rsidRDefault="008D6FFC" w:rsidP="00F54F3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1400" cy="7391400"/>
            <wp:effectExtent l="19050" t="0" r="0" b="0"/>
            <wp:docPr id="49" name="Рисунок 49" descr="C:\Users\User\Desktop\Геометрические-фигуры-раскраск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Геометрические-фигуры-раскраски-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61" t="10222" r="3098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FFC" w:rsidRPr="008D6FFC" w:rsidSect="00DE6A8B">
      <w:footerReference w:type="even" r:id="rId16"/>
      <w:foot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437" w:rsidRDefault="009B4437">
      <w:r>
        <w:separator/>
      </w:r>
    </w:p>
  </w:endnote>
  <w:endnote w:type="continuationSeparator" w:id="0">
    <w:p w:rsidR="009B4437" w:rsidRDefault="009B4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955" w:rsidRDefault="00430BCC" w:rsidP="00B87B4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6795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67955" w:rsidRDefault="0036795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955" w:rsidRDefault="00430BCC" w:rsidP="00B87B4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6795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847E9">
      <w:rPr>
        <w:rStyle w:val="a8"/>
        <w:noProof/>
      </w:rPr>
      <w:t>3</w:t>
    </w:r>
    <w:r>
      <w:rPr>
        <w:rStyle w:val="a8"/>
      </w:rPr>
      <w:fldChar w:fldCharType="end"/>
    </w:r>
  </w:p>
  <w:p w:rsidR="00367955" w:rsidRDefault="003679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437" w:rsidRDefault="009B4437">
      <w:r>
        <w:separator/>
      </w:r>
    </w:p>
  </w:footnote>
  <w:footnote w:type="continuationSeparator" w:id="0">
    <w:p w:rsidR="009B4437" w:rsidRDefault="009B44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CEC"/>
    <w:multiLevelType w:val="hybridMultilevel"/>
    <w:tmpl w:val="8B84CF38"/>
    <w:lvl w:ilvl="0" w:tplc="6854FF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1D904EC8"/>
    <w:multiLevelType w:val="hybridMultilevel"/>
    <w:tmpl w:val="CB647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38C721D"/>
    <w:multiLevelType w:val="hybridMultilevel"/>
    <w:tmpl w:val="6FCED232"/>
    <w:lvl w:ilvl="0" w:tplc="221CEDCC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203787"/>
    <w:multiLevelType w:val="hybridMultilevel"/>
    <w:tmpl w:val="DDEAEF6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C875FC6"/>
    <w:multiLevelType w:val="hybridMultilevel"/>
    <w:tmpl w:val="EACC1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9D2884"/>
    <w:multiLevelType w:val="hybridMultilevel"/>
    <w:tmpl w:val="4B2A0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87E13E3"/>
    <w:multiLevelType w:val="hybridMultilevel"/>
    <w:tmpl w:val="5C208D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08470D9"/>
    <w:multiLevelType w:val="hybridMultilevel"/>
    <w:tmpl w:val="797C2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EF2"/>
    <w:rsid w:val="00015EFC"/>
    <w:rsid w:val="00020819"/>
    <w:rsid w:val="00054289"/>
    <w:rsid w:val="00083E0A"/>
    <w:rsid w:val="00090C12"/>
    <w:rsid w:val="000F369C"/>
    <w:rsid w:val="00103D50"/>
    <w:rsid w:val="00163639"/>
    <w:rsid w:val="001A67AB"/>
    <w:rsid w:val="001C1C08"/>
    <w:rsid w:val="0024691C"/>
    <w:rsid w:val="002975B0"/>
    <w:rsid w:val="002C5FA7"/>
    <w:rsid w:val="002E1772"/>
    <w:rsid w:val="0031759C"/>
    <w:rsid w:val="0033383C"/>
    <w:rsid w:val="0036076A"/>
    <w:rsid w:val="00367955"/>
    <w:rsid w:val="00380FDB"/>
    <w:rsid w:val="00383F17"/>
    <w:rsid w:val="00400A61"/>
    <w:rsid w:val="004020F1"/>
    <w:rsid w:val="00430BCC"/>
    <w:rsid w:val="00481271"/>
    <w:rsid w:val="00504A58"/>
    <w:rsid w:val="00521300"/>
    <w:rsid w:val="00525DD6"/>
    <w:rsid w:val="005B3D99"/>
    <w:rsid w:val="0063377E"/>
    <w:rsid w:val="006548A0"/>
    <w:rsid w:val="006E5D98"/>
    <w:rsid w:val="00723A66"/>
    <w:rsid w:val="00731D61"/>
    <w:rsid w:val="00750E69"/>
    <w:rsid w:val="00796647"/>
    <w:rsid w:val="008146B4"/>
    <w:rsid w:val="008B5723"/>
    <w:rsid w:val="008D6FFC"/>
    <w:rsid w:val="00913EBA"/>
    <w:rsid w:val="009B4437"/>
    <w:rsid w:val="00A21EF2"/>
    <w:rsid w:val="00A27010"/>
    <w:rsid w:val="00AE0730"/>
    <w:rsid w:val="00B119B5"/>
    <w:rsid w:val="00B4158A"/>
    <w:rsid w:val="00B627FB"/>
    <w:rsid w:val="00B87B4D"/>
    <w:rsid w:val="00C402A6"/>
    <w:rsid w:val="00D27C5D"/>
    <w:rsid w:val="00D9333C"/>
    <w:rsid w:val="00DB24C0"/>
    <w:rsid w:val="00DB5136"/>
    <w:rsid w:val="00DE6A8B"/>
    <w:rsid w:val="00E17721"/>
    <w:rsid w:val="00E61B6C"/>
    <w:rsid w:val="00ED2625"/>
    <w:rsid w:val="00F42923"/>
    <w:rsid w:val="00F54F3B"/>
    <w:rsid w:val="00F847E9"/>
    <w:rsid w:val="00FD5076"/>
    <w:rsid w:val="00FD6ED3"/>
    <w:rsid w:val="00FF7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0F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119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3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338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504A58"/>
    <w:rPr>
      <w:rFonts w:cs="Times New Roman"/>
    </w:rPr>
  </w:style>
  <w:style w:type="paragraph" w:customStyle="1" w:styleId="Pa3">
    <w:name w:val="Pa3"/>
    <w:basedOn w:val="a"/>
    <w:next w:val="a"/>
    <w:uiPriority w:val="99"/>
    <w:rsid w:val="00504A58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  <w:lang w:eastAsia="ru-RU"/>
    </w:rPr>
  </w:style>
  <w:style w:type="paragraph" w:customStyle="1" w:styleId="Pa4">
    <w:name w:val="Pa4"/>
    <w:basedOn w:val="a"/>
    <w:next w:val="a"/>
    <w:uiPriority w:val="99"/>
    <w:rsid w:val="00504A58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  <w:lang w:eastAsia="ru-RU"/>
    </w:rPr>
  </w:style>
  <w:style w:type="paragraph" w:customStyle="1" w:styleId="Pa6">
    <w:name w:val="Pa6"/>
    <w:basedOn w:val="a"/>
    <w:next w:val="a"/>
    <w:uiPriority w:val="99"/>
    <w:rsid w:val="00504A58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E6A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80FDB"/>
    <w:rPr>
      <w:rFonts w:cs="Times New Roman"/>
      <w:lang w:eastAsia="en-US"/>
    </w:rPr>
  </w:style>
  <w:style w:type="character" w:styleId="a8">
    <w:name w:val="page number"/>
    <w:basedOn w:val="a0"/>
    <w:uiPriority w:val="99"/>
    <w:rsid w:val="00DE6A8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3</cp:revision>
  <cp:lastPrinted>2014-10-05T17:22:00Z</cp:lastPrinted>
  <dcterms:created xsi:type="dcterms:W3CDTF">2020-04-22T07:36:00Z</dcterms:created>
  <dcterms:modified xsi:type="dcterms:W3CDTF">2020-04-22T09:16:00Z</dcterms:modified>
</cp:coreProperties>
</file>