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F8" w:rsidRPr="001A4570" w:rsidRDefault="001A4570" w:rsidP="002029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570">
        <w:rPr>
          <w:rFonts w:ascii="Times New Roman" w:hAnsi="Times New Roman" w:cs="Times New Roman"/>
          <w:b/>
          <w:sz w:val="24"/>
          <w:szCs w:val="24"/>
        </w:rPr>
        <w:t>Конспект занятия «Фрукты»</w:t>
      </w:r>
    </w:p>
    <w:p w:rsidR="001A4570" w:rsidRDefault="001A4570" w:rsidP="002455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570">
        <w:rPr>
          <w:rFonts w:ascii="Times New Roman" w:hAnsi="Times New Roman" w:cs="Times New Roman"/>
          <w:sz w:val="24"/>
          <w:szCs w:val="24"/>
        </w:rPr>
        <w:t xml:space="preserve">Взрослый показывает ребенку картину «В саду». Давай посмотрим на картину. Это фруктовый сад. На деревьях поспели фрукты. </w:t>
      </w:r>
    </w:p>
    <w:p w:rsidR="001A4570" w:rsidRDefault="001A4570" w:rsidP="001A45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82531" cy="3211926"/>
            <wp:effectExtent l="19050" t="0" r="8719" b="0"/>
            <wp:docPr id="1" name="Рисунок 1" descr="https://illustrators.ru/uploads/illustration/image/486858/main_48685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486858/main_486858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4" cy="32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0" w:rsidRDefault="001A4570" w:rsidP="002455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570">
        <w:rPr>
          <w:rFonts w:ascii="Times New Roman" w:hAnsi="Times New Roman" w:cs="Times New Roman"/>
          <w:sz w:val="24"/>
          <w:szCs w:val="24"/>
        </w:rPr>
        <w:t xml:space="preserve">Ты любишь кушать фрукты? Я принесла тебе сегодня корзину с фруктами. </w:t>
      </w:r>
      <w:r>
        <w:rPr>
          <w:rFonts w:ascii="Times New Roman" w:hAnsi="Times New Roman" w:cs="Times New Roman"/>
          <w:sz w:val="24"/>
          <w:szCs w:val="24"/>
        </w:rPr>
        <w:t>Но все фрукты спрятались и чтобы нас с тобой их увидеть</w:t>
      </w:r>
      <w:r w:rsidR="008C60C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надо узнать фрукт по его тени. </w:t>
      </w:r>
    </w:p>
    <w:p w:rsidR="008C60C3" w:rsidRPr="001A4570" w:rsidRDefault="0096502A" w:rsidP="001A45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1477" cy="3789548"/>
            <wp:effectExtent l="19050" t="0" r="4323" b="0"/>
            <wp:docPr id="2" name="Рисунок 1" descr="т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ни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328" cy="37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E8" w:rsidRDefault="002455E8" w:rsidP="00ED24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Молодец! Ты смог отгадать все спрятанные фрукты. </w:t>
      </w:r>
    </w:p>
    <w:p w:rsidR="002455E8" w:rsidRDefault="002455E8" w:rsidP="00ED247E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меня в корзинке появились спрятанные фрукты. </w:t>
      </w:r>
      <w:r w:rsidR="001A4570" w:rsidRPr="001A4570">
        <w:rPr>
          <w:rFonts w:ascii="Times New Roman" w:hAnsi="Times New Roman" w:cs="Times New Roman"/>
          <w:sz w:val="24"/>
          <w:szCs w:val="24"/>
        </w:rPr>
        <w:t xml:space="preserve">Давайте их рассмотрим. </w:t>
      </w:r>
      <w:r w:rsidR="00ED247E">
        <w:rPr>
          <w:rFonts w:ascii="Times New Roman" w:hAnsi="Times New Roman" w:cs="Times New Roman"/>
          <w:sz w:val="24"/>
          <w:szCs w:val="24"/>
        </w:rPr>
        <w:t>Взрослый с ребенком рассматривает все фрукты из корзинки их цвет, форму.</w:t>
      </w:r>
    </w:p>
    <w:p w:rsidR="002455E8" w:rsidRPr="007630A6" w:rsidRDefault="007C28D5" w:rsidP="00ED247E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0A6">
        <w:rPr>
          <w:rFonts w:ascii="Times New Roman" w:hAnsi="Times New Roman" w:cs="Times New Roman"/>
          <w:b/>
          <w:sz w:val="24"/>
          <w:szCs w:val="24"/>
        </w:rPr>
        <w:t>Д/и</w:t>
      </w:r>
      <w:r w:rsidR="001A4570" w:rsidRPr="007630A6">
        <w:rPr>
          <w:rFonts w:ascii="Times New Roman" w:hAnsi="Times New Roman" w:cs="Times New Roman"/>
          <w:b/>
          <w:sz w:val="24"/>
          <w:szCs w:val="24"/>
        </w:rPr>
        <w:t xml:space="preserve"> Упражнение «Разложим фрукты по корзинк</w:t>
      </w:r>
      <w:r w:rsidRPr="007630A6">
        <w:rPr>
          <w:rFonts w:ascii="Times New Roman" w:hAnsi="Times New Roman" w:cs="Times New Roman"/>
          <w:b/>
          <w:sz w:val="24"/>
          <w:szCs w:val="24"/>
        </w:rPr>
        <w:t xml:space="preserve">ам» </w:t>
      </w:r>
    </w:p>
    <w:p w:rsidR="00ED247E" w:rsidRDefault="00ED247E" w:rsidP="00ED247E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 посмотрим на картинку. И разложим все фрукты в правильные корзинки.</w:t>
      </w:r>
    </w:p>
    <w:p w:rsidR="00ED247E" w:rsidRDefault="00ED247E" w:rsidP="00ED24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6838" cy="5025358"/>
            <wp:effectExtent l="19050" t="0" r="5662" b="0"/>
            <wp:docPr id="13" name="Рисунок 13" descr="C:\Users\User\Desktop\куорзи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уорзин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10" cy="502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7E" w:rsidRPr="00ED247E" w:rsidRDefault="00ED247E" w:rsidP="00ED247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Молодец! Ты смог разложить все фрукты по корзинкам. А сейчас давай разомнем наши пальчики. </w:t>
      </w:r>
    </w:p>
    <w:p w:rsidR="00ED247E" w:rsidRPr="00ED247E" w:rsidRDefault="00ED247E" w:rsidP="00ED247E">
      <w:pPr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«Фрукты»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АПЕЛЬСИН,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Он, конечно, не один.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>Этот пальчик – СЛИВА –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 Вкусная, красивая.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АБРИКОС,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Для тебя на ветке рос. </w:t>
      </w:r>
    </w:p>
    <w:p w:rsidR="00ED247E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АНАНАС </w:t>
      </w:r>
    </w:p>
    <w:p w:rsidR="002455E8" w:rsidRPr="002455E8" w:rsidRDefault="00ED247E" w:rsidP="00ED24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– Фрукт для вас и для нас.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47E">
        <w:rPr>
          <w:rFonts w:ascii="Times New Roman" w:hAnsi="Times New Roman" w:cs="Times New Roman"/>
          <w:sz w:val="24"/>
          <w:szCs w:val="24"/>
        </w:rPr>
        <w:t>По очереди загибают пальчики на правой руке. Разжимают пальчики одной руки и показывают всем ладошку. Показывают всем другую ладошку.</w:t>
      </w:r>
    </w:p>
    <w:p w:rsidR="002455E8" w:rsidRPr="002455E8" w:rsidRDefault="002455E8" w:rsidP="002455E8">
      <w:pPr>
        <w:rPr>
          <w:rFonts w:ascii="Times New Roman" w:hAnsi="Times New Roman" w:cs="Times New Roman"/>
          <w:sz w:val="24"/>
          <w:szCs w:val="24"/>
        </w:rPr>
      </w:pPr>
    </w:p>
    <w:p w:rsidR="00B70F16" w:rsidRPr="00B70F16" w:rsidRDefault="00ED247E" w:rsidP="002455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70F16" w:rsidRPr="00B70F16">
        <w:rPr>
          <w:rFonts w:ascii="Times New Roman" w:hAnsi="Times New Roman" w:cs="Times New Roman"/>
          <w:b/>
          <w:sz w:val="24"/>
          <w:szCs w:val="24"/>
        </w:rPr>
        <w:t>Д</w:t>
      </w:r>
      <w:r w:rsidR="00B70F16" w:rsidRPr="00B70F16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B70F16" w:rsidRPr="00B70F16">
        <w:rPr>
          <w:rFonts w:ascii="Times New Roman" w:hAnsi="Times New Roman" w:cs="Times New Roman"/>
          <w:b/>
          <w:sz w:val="24"/>
          <w:szCs w:val="24"/>
        </w:rPr>
        <w:t>и «Найди лишнее»</w:t>
      </w:r>
    </w:p>
    <w:p w:rsidR="002455E8" w:rsidRDefault="00ED247E" w:rsidP="00B70F1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Взрослый: а сейчас давай с тобой поиграем в игру</w:t>
      </w:r>
      <w:r w:rsidR="007630A6">
        <w:rPr>
          <w:rFonts w:ascii="Times New Roman" w:hAnsi="Times New Roman" w:cs="Times New Roman"/>
          <w:sz w:val="24"/>
          <w:szCs w:val="24"/>
        </w:rPr>
        <w:t xml:space="preserve"> «Найди лишнее». Посмотри на картинку и </w:t>
      </w:r>
      <w:r w:rsidR="00B70F16">
        <w:rPr>
          <w:rFonts w:ascii="Times New Roman" w:hAnsi="Times New Roman" w:cs="Times New Roman"/>
          <w:sz w:val="24"/>
          <w:szCs w:val="24"/>
        </w:rPr>
        <w:t>скажи,</w:t>
      </w:r>
      <w:r w:rsidR="007630A6">
        <w:rPr>
          <w:rFonts w:ascii="Times New Roman" w:hAnsi="Times New Roman" w:cs="Times New Roman"/>
          <w:sz w:val="24"/>
          <w:szCs w:val="24"/>
        </w:rPr>
        <w:t xml:space="preserve"> какой рисунок лишний и почему?</w:t>
      </w:r>
    </w:p>
    <w:p w:rsidR="002455E8" w:rsidRDefault="002455E8" w:rsidP="002455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0157" cy="2731303"/>
            <wp:effectExtent l="19050" t="0" r="3043" b="0"/>
            <wp:docPr id="4" name="Рисунок 4" descr="Логическая игра – «Найди лишн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ическая игра – «Найди лишнее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09" cy="27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1834" cy="2723010"/>
            <wp:effectExtent l="19050" t="0" r="0" b="0"/>
            <wp:docPr id="7" name="Рисунок 7" descr="Логическая игра – «Найди лишн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ическая игра – «Найди лишнее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9" cy="27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E8" w:rsidRDefault="002455E8" w:rsidP="002455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36978" cy="2728138"/>
            <wp:effectExtent l="19050" t="0" r="6222" b="0"/>
            <wp:docPr id="10" name="Рисунок 10" descr="Логическая игра – «Найди лишн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гическая игра – «Найди лишнее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14" cy="27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A6" w:rsidRDefault="007630A6" w:rsidP="007630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Взрослый: Молодец, ты правильно нашел все лишние картинки. На них изображены овощи.</w:t>
      </w:r>
    </w:p>
    <w:p w:rsidR="007630A6" w:rsidRPr="00B70F16" w:rsidRDefault="007630A6" w:rsidP="007630A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0F16">
        <w:rPr>
          <w:rFonts w:ascii="Times New Roman" w:hAnsi="Times New Roman" w:cs="Times New Roman"/>
          <w:b/>
          <w:sz w:val="24"/>
          <w:szCs w:val="24"/>
        </w:rPr>
        <w:t>Упражнение «Какой фрукт пропустили?»</w:t>
      </w:r>
    </w:p>
    <w:p w:rsidR="007630A6" w:rsidRDefault="007630A6" w:rsidP="007630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Взрослый  раскладывает перед ребенком фрукты </w:t>
      </w:r>
      <w:r w:rsidRPr="007630A6">
        <w:rPr>
          <w:rFonts w:ascii="Times New Roman" w:hAnsi="Times New Roman" w:cs="Times New Roman"/>
          <w:sz w:val="24"/>
          <w:szCs w:val="24"/>
        </w:rPr>
        <w:t>и называет их</w:t>
      </w:r>
      <w:r>
        <w:rPr>
          <w:rFonts w:ascii="Times New Roman" w:hAnsi="Times New Roman" w:cs="Times New Roman"/>
          <w:sz w:val="24"/>
          <w:szCs w:val="24"/>
        </w:rPr>
        <w:t>. Один фрукт не называет. Ребенок должен</w:t>
      </w:r>
      <w:r w:rsidRPr="007630A6">
        <w:rPr>
          <w:rFonts w:ascii="Times New Roman" w:hAnsi="Times New Roman" w:cs="Times New Roman"/>
          <w:sz w:val="24"/>
          <w:szCs w:val="24"/>
        </w:rPr>
        <w:t xml:space="preserve"> отгадать, какой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0A6">
        <w:rPr>
          <w:rFonts w:ascii="Times New Roman" w:hAnsi="Times New Roman" w:cs="Times New Roman"/>
          <w:sz w:val="24"/>
          <w:szCs w:val="24"/>
        </w:rPr>
        <w:t>фрукт не назвал педагог.</w:t>
      </w:r>
    </w:p>
    <w:p w:rsidR="007630A6" w:rsidRPr="00B70F16" w:rsidRDefault="007630A6" w:rsidP="007630A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0F16">
        <w:rPr>
          <w:rFonts w:ascii="Times New Roman" w:hAnsi="Times New Roman" w:cs="Times New Roman"/>
          <w:b/>
          <w:sz w:val="24"/>
          <w:szCs w:val="24"/>
        </w:rPr>
        <w:t>Игра «Угадай на вкус»</w:t>
      </w:r>
    </w:p>
    <w:p w:rsidR="007630A6" w:rsidRPr="002455E8" w:rsidRDefault="007630A6" w:rsidP="007630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закрывает глаза, а взрослый дает ребенку какой-нибудь фрукт и ребенок по вкусу должен определить, что это за фрукт. Игра повторяется несколько раз, затем ребенок и взрослый могут поменяться местами.</w:t>
      </w:r>
    </w:p>
    <w:sectPr w:rsidR="007630A6" w:rsidRPr="002455E8" w:rsidSect="0089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0298D"/>
    <w:rsid w:val="001A4570"/>
    <w:rsid w:val="0020298D"/>
    <w:rsid w:val="002455E8"/>
    <w:rsid w:val="007630A6"/>
    <w:rsid w:val="007C28D5"/>
    <w:rsid w:val="008939F8"/>
    <w:rsid w:val="008C60C3"/>
    <w:rsid w:val="0096502A"/>
    <w:rsid w:val="00B70F16"/>
    <w:rsid w:val="00ED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2020-05-17T23:49:00Z</dcterms:created>
  <dcterms:modified xsi:type="dcterms:W3CDTF">2020-05-18T01:56:00Z</dcterms:modified>
</cp:coreProperties>
</file>