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9E" w:rsidRDefault="008D429E" w:rsidP="008D429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40"/>
          <w:szCs w:val="40"/>
        </w:rPr>
        <w:t xml:space="preserve"> «Осторожно, тонкий лёд!»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111111"/>
          <w:sz w:val="28"/>
          <w:szCs w:val="28"/>
        </w:rPr>
        <w:t>Уважаемые родители!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В связи с появлением первого ледяного покрова на реках, озерах и прудах многие люди пренебрегают мерами предосторожности и выходят на тонкий лед, тем самым, подвергая свою жизнь смертельной опасности. Лед на водоемах еще рыхлый и непрочный, поэтому нельзя использовать его для катания и переходов. В это время выходить на его поверхность крайне опасно.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Безопасным для человека считается лед толщиной не менее 10 сантиметров в пресной воде и 15 сантиметров в соленой. В устьях рек и притоках прочность льда ослаблена. Лед непрочен в местах быстрого течения, бьющих ключей и стоковых вод, а так 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 лед </w:t>
      </w:r>
      <w:proofErr w:type="spellStart"/>
      <w:r>
        <w:rPr>
          <w:rStyle w:val="c5"/>
          <w:color w:val="111111"/>
          <w:sz w:val="28"/>
          <w:szCs w:val="28"/>
        </w:rPr>
        <w:t>голубого</w:t>
      </w:r>
      <w:proofErr w:type="spellEnd"/>
      <w:r>
        <w:rPr>
          <w:rStyle w:val="c5"/>
          <w:color w:val="111111"/>
          <w:sz w:val="28"/>
          <w:szCs w:val="28"/>
        </w:rPr>
        <w:t xml:space="preserve"> цвета – прочный, белого – прочность его в 2 раза меньше, серый, матово – белый или с желтоватым оттенком лед ненадежен.</w:t>
      </w:r>
    </w:p>
    <w:p w:rsidR="008D429E" w:rsidRDefault="008D429E" w:rsidP="008D429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111111"/>
          <w:sz w:val="28"/>
          <w:szCs w:val="28"/>
        </w:rPr>
        <w:t>Уважаемые родители, Ваш ребёнок </w:t>
      </w:r>
      <w:r>
        <w:rPr>
          <w:rStyle w:val="c15"/>
          <w:b/>
          <w:bCs/>
          <w:color w:val="111111"/>
          <w:sz w:val="28"/>
          <w:szCs w:val="28"/>
        </w:rPr>
        <w:t>должен чётко знать, что нельзя</w:t>
      </w:r>
      <w:r>
        <w:rPr>
          <w:rStyle w:val="c5"/>
          <w:color w:val="111111"/>
          <w:sz w:val="28"/>
          <w:szCs w:val="28"/>
        </w:rPr>
        <w:t>: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собираться группой на небольшом участке льда,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проверять прочность льда ударами ног, палками, камнями, клюшками,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переходить водоем по неокрепшему льду друг за другом на небольшом расстоянии,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идти по льду, засунув руки в карманы.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А самое главное – ВЫХОДИТЬ ОДНОМУ НА НЕОКРЕПШИЙ ЛЁД!</w:t>
      </w:r>
    </w:p>
    <w:p w:rsidR="008D429E" w:rsidRDefault="008D429E" w:rsidP="008D429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111111"/>
          <w:sz w:val="28"/>
          <w:szCs w:val="28"/>
        </w:rPr>
        <w:t>Если случилась беда, и Вы увидели тонущего ребёнка.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В случаях, если ребенок проваливается под лед, то необходимо сразу же вызвать скорую помощь для оказания медицинской помощи при переохлаждении или утоплении. Пребывание в ледяной воде очень опасно из-за действия сразу ряда факторов. Даже в том случае, если ребенка удалось </w:t>
      </w:r>
      <w:proofErr w:type="gramStart"/>
      <w:r>
        <w:rPr>
          <w:rStyle w:val="c5"/>
          <w:color w:val="111111"/>
          <w:sz w:val="28"/>
          <w:szCs w:val="28"/>
        </w:rPr>
        <w:t>извлечь из воды очень быстро и никаких видимых последствий нет, обследование у врача не будет лишним</w:t>
      </w:r>
      <w:proofErr w:type="gramEnd"/>
      <w:r>
        <w:rPr>
          <w:rStyle w:val="c5"/>
          <w:color w:val="111111"/>
          <w:sz w:val="28"/>
          <w:szCs w:val="28"/>
        </w:rPr>
        <w:t>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Никогда не бросайтесь в воду к ребенку! Помните, что ваша первоочередная задача – вытянуть ребенка на сушу, а не оказаться с ним в ледяной воде. Если есть возможность не наступать на лед для того, чтобы спасти ребенка, воспользуйтесь ею: протяните руку, доску, палку, верёвку, что-то из одежды – то, за что ребенок мог бы ухватиться. Если нет такой возможности, следуйте ползком, широко расставляя при этом руки и ноги и толкая перед собою спасательные средства, осторожно двигаясь по направлению к полынье. Остановитесь от находящегося в воде человека в нескольких метрах, бросьте ему веревку, край одежды, подайте палку или шест. Не позволяйте ребенку утащить вас в полынью. Осторожно вытащите пострадавшего на лед, и вместе ползком выбирайтесь из опасной зоны. Ползите в сторону, откуда пришли.</w:t>
      </w:r>
    </w:p>
    <w:p w:rsidR="008D429E" w:rsidRDefault="008D429E" w:rsidP="008D429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111111"/>
          <w:sz w:val="28"/>
          <w:szCs w:val="28"/>
        </w:rPr>
        <w:t>Если ребенок в сознании.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lastRenderedPageBreak/>
        <w:t>1. Доставьте ребенка в ближайшее теплое помещение – школу, детский сад, магазин, прогретую машину и т. п.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 Снимите с ребенка мокрую одежду и переоденьте в сухую. Если одежда примерзла – аккуратно разрежьте ткань.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3. Переоденьте ребенка в сухое, тепло укройте, напоите теплым (не горячим) чаем.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4. Не растирайте спиртом! Согревание должно быть постепенным.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5. Вызовите бригаду скорой помощи.</w:t>
      </w:r>
    </w:p>
    <w:p w:rsidR="008D429E" w:rsidRDefault="008D429E" w:rsidP="008D429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111111"/>
          <w:sz w:val="28"/>
          <w:szCs w:val="28"/>
        </w:rPr>
        <w:t>Если ребенок без сознания, с признаками утопления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1. Вызовите скорую помощь.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 Очистите рот ребенка, уложите животом на бедро вниз головой, нажмите на грудь и спину и удалите жидкость из желудка и дыхательных путей.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3. При отсутствии самостоятельного дыхания и сердцебиения сделайте искусственное дыхание и искусственный массаж сердца. Если жизненно-важные функции не восстанавливаются, продолжайте реанимационные действия до приезда скорой помощи.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4. Если ребенок пришел в себя, переоденьте его в сухое, тепло укройте, напоите теплым чаем.</w:t>
      </w:r>
    </w:p>
    <w:p w:rsidR="008D429E" w:rsidRDefault="008D429E" w:rsidP="008D429E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111111"/>
          <w:sz w:val="28"/>
          <w:szCs w:val="28"/>
        </w:rPr>
        <w:t>Что делать, если Вы сами провалились в холодную воду: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1. 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 Провалившись под лед, раскиньте руки и постарайтесь избавиться от лишних тяжестей.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3. Если есть кто-то рядом, позовите на помощь.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4. Старайтесь не погружаться под воду с головой.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5. Если возможно, переберитесь к тому краю полыньи, где течение не унесет вас под лед.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6. Не делайте резких движений и не обламывайте кромку.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7.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вторую;.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8. Выбираться на лед можно таким же способом, каким садятся на высокие подоконники, т. е. спиной к выбранному месту;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9. Как только большая часть тела окажется на льду, перекатитесь на живот и отползайте подальше от места провала.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10. Выбирайтесь, по возможности, в ту сторону, откуда пришли – там проверенный лед.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11. Если трещина во льду большая, пробуйте выплыть спиной.</w:t>
      </w:r>
    </w:p>
    <w:p w:rsid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12. Выбравшись из пролома, нужно откатиться и ползти в сторону, обратную направлению движения.</w:t>
      </w:r>
    </w:p>
    <w:p w:rsidR="005D739C" w:rsidRPr="008D429E" w:rsidRDefault="008D429E" w:rsidP="008D429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13. После необходимо обратиться к врачу.</w:t>
      </w:r>
    </w:p>
    <w:sectPr w:rsidR="005D739C" w:rsidRPr="008D429E" w:rsidSect="0078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9E"/>
    <w:rsid w:val="0078313A"/>
    <w:rsid w:val="00811C43"/>
    <w:rsid w:val="008D429E"/>
    <w:rsid w:val="00D6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D429E"/>
  </w:style>
  <w:style w:type="character" w:customStyle="1" w:styleId="c7">
    <w:name w:val="c7"/>
    <w:basedOn w:val="a0"/>
    <w:rsid w:val="008D429E"/>
  </w:style>
  <w:style w:type="paragraph" w:customStyle="1" w:styleId="c4">
    <w:name w:val="c4"/>
    <w:basedOn w:val="a"/>
    <w:rsid w:val="008D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429E"/>
  </w:style>
  <w:style w:type="character" w:customStyle="1" w:styleId="c5">
    <w:name w:val="c5"/>
    <w:basedOn w:val="a0"/>
    <w:rsid w:val="008D429E"/>
  </w:style>
  <w:style w:type="paragraph" w:customStyle="1" w:styleId="c8">
    <w:name w:val="c8"/>
    <w:basedOn w:val="a"/>
    <w:rsid w:val="008D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429E"/>
  </w:style>
  <w:style w:type="character" w:customStyle="1" w:styleId="c15">
    <w:name w:val="c15"/>
    <w:basedOn w:val="a0"/>
    <w:rsid w:val="008D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2022-03-31T12:19:00Z</dcterms:created>
  <dcterms:modified xsi:type="dcterms:W3CDTF">2022-03-31T12:20:00Z</dcterms:modified>
</cp:coreProperties>
</file>