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4B3" w:rsidRDefault="00985039">
      <w:pPr>
        <w:pStyle w:val="a3"/>
        <w:spacing w:before="67"/>
        <w:ind w:left="2895" w:firstLine="0"/>
        <w:jc w:val="left"/>
      </w:pPr>
      <w:r>
        <w:t>Консультация</w:t>
      </w:r>
      <w:r>
        <w:rPr>
          <w:spacing w:val="6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</w:t>
      </w:r>
    </w:p>
    <w:p w:rsidR="001D54B3" w:rsidRDefault="00985039">
      <w:pPr>
        <w:pStyle w:val="a4"/>
      </w:pPr>
      <w:r>
        <w:t>«Безопасность</w:t>
      </w:r>
      <w:r>
        <w:rPr>
          <w:spacing w:val="-7"/>
        </w:rPr>
        <w:t xml:space="preserve"> </w:t>
      </w:r>
      <w:r>
        <w:t>ребёнка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природе»</w:t>
      </w:r>
    </w:p>
    <w:p w:rsidR="001D54B3" w:rsidRDefault="001D54B3">
      <w:pPr>
        <w:pStyle w:val="a3"/>
        <w:spacing w:before="1"/>
        <w:ind w:left="0" w:firstLine="0"/>
        <w:jc w:val="left"/>
        <w:rPr>
          <w:i/>
          <w:sz w:val="32"/>
        </w:rPr>
      </w:pPr>
      <w:bookmarkStart w:id="0" w:name="_GoBack"/>
      <w:bookmarkEnd w:id="0"/>
    </w:p>
    <w:p w:rsidR="001D54B3" w:rsidRDefault="00985039">
      <w:pPr>
        <w:pStyle w:val="a5"/>
        <w:numPr>
          <w:ilvl w:val="0"/>
          <w:numId w:val="1"/>
        </w:numPr>
        <w:tabs>
          <w:tab w:val="left" w:pos="742"/>
          <w:tab w:val="left" w:pos="1023"/>
          <w:tab w:val="left" w:pos="2460"/>
          <w:tab w:val="left" w:pos="3726"/>
          <w:tab w:val="left" w:pos="4953"/>
          <w:tab w:val="left" w:pos="6046"/>
          <w:tab w:val="left" w:pos="7197"/>
          <w:tab w:val="left" w:pos="7681"/>
        </w:tabs>
        <w:spacing w:line="276" w:lineRule="auto"/>
        <w:ind w:right="111" w:firstLine="710"/>
        <w:jc w:val="right"/>
        <w:rPr>
          <w:sz w:val="28"/>
        </w:rPr>
      </w:pPr>
      <w:r>
        <w:rPr>
          <w:sz w:val="28"/>
        </w:rPr>
        <w:t>Общение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природой</w:t>
      </w:r>
      <w:r>
        <w:rPr>
          <w:spacing w:val="25"/>
          <w:sz w:val="28"/>
        </w:rPr>
        <w:t xml:space="preserve"> </w:t>
      </w:r>
      <w:r>
        <w:rPr>
          <w:sz w:val="28"/>
        </w:rPr>
        <w:t>для</w:t>
      </w:r>
      <w:r>
        <w:rPr>
          <w:spacing w:val="2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27"/>
          <w:sz w:val="28"/>
        </w:rPr>
        <w:t xml:space="preserve"> </w:t>
      </w:r>
      <w:r>
        <w:rPr>
          <w:sz w:val="28"/>
        </w:rPr>
        <w:t>-</w:t>
      </w:r>
      <w:r>
        <w:rPr>
          <w:spacing w:val="24"/>
          <w:sz w:val="28"/>
        </w:rPr>
        <w:t xml:space="preserve"> </w:t>
      </w:r>
      <w:r>
        <w:rPr>
          <w:sz w:val="28"/>
        </w:rPr>
        <w:t>это</w:t>
      </w:r>
      <w:r>
        <w:rPr>
          <w:spacing w:val="24"/>
          <w:sz w:val="28"/>
        </w:rPr>
        <w:t xml:space="preserve"> </w:t>
      </w:r>
      <w:r>
        <w:rPr>
          <w:sz w:val="28"/>
        </w:rPr>
        <w:t>целый</w:t>
      </w:r>
      <w:r>
        <w:rPr>
          <w:spacing w:val="25"/>
          <w:sz w:val="28"/>
        </w:rPr>
        <w:t xml:space="preserve"> </w:t>
      </w:r>
      <w:r>
        <w:rPr>
          <w:sz w:val="28"/>
        </w:rPr>
        <w:t>поток</w:t>
      </w:r>
      <w:r>
        <w:rPr>
          <w:spacing w:val="24"/>
          <w:sz w:val="28"/>
        </w:rPr>
        <w:t xml:space="preserve"> </w:t>
      </w:r>
      <w:r>
        <w:rPr>
          <w:sz w:val="28"/>
        </w:rPr>
        <w:t>новых</w:t>
      </w:r>
      <w:r>
        <w:rPr>
          <w:spacing w:val="20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оглушающий</w:t>
      </w:r>
      <w:r>
        <w:rPr>
          <w:spacing w:val="6"/>
          <w:sz w:val="28"/>
        </w:rPr>
        <w:t xml:space="preserve"> </w:t>
      </w:r>
      <w:r>
        <w:rPr>
          <w:sz w:val="28"/>
        </w:rPr>
        <w:t>водопад</w:t>
      </w:r>
      <w:r>
        <w:rPr>
          <w:spacing w:val="8"/>
          <w:sz w:val="28"/>
        </w:rPr>
        <w:t xml:space="preserve"> </w:t>
      </w:r>
      <w:r>
        <w:rPr>
          <w:sz w:val="28"/>
        </w:rPr>
        <w:t>впечатлений.</w:t>
      </w:r>
      <w:r>
        <w:rPr>
          <w:spacing w:val="8"/>
          <w:sz w:val="28"/>
        </w:rPr>
        <w:t xml:space="preserve"> </w:t>
      </w:r>
      <w:r>
        <w:rPr>
          <w:sz w:val="28"/>
        </w:rPr>
        <w:t>Малыш,</w:t>
      </w:r>
      <w:r>
        <w:rPr>
          <w:spacing w:val="8"/>
          <w:sz w:val="28"/>
        </w:rPr>
        <w:t xml:space="preserve"> </w:t>
      </w:r>
      <w:r>
        <w:rPr>
          <w:sz w:val="28"/>
        </w:rPr>
        <w:t>можно</w:t>
      </w:r>
      <w:r>
        <w:rPr>
          <w:spacing w:val="5"/>
          <w:sz w:val="28"/>
        </w:rPr>
        <w:t xml:space="preserve"> </w:t>
      </w:r>
      <w:r>
        <w:rPr>
          <w:sz w:val="28"/>
        </w:rPr>
        <w:t>сказать,</w:t>
      </w:r>
      <w:r>
        <w:rPr>
          <w:spacing w:val="8"/>
          <w:sz w:val="28"/>
        </w:rPr>
        <w:t xml:space="preserve"> </w:t>
      </w:r>
      <w:r>
        <w:rPr>
          <w:sz w:val="28"/>
        </w:rPr>
        <w:t>обогащается,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внутренне растет — и растет на глазах. Весьма полезны выезды на природу и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ab/>
        <w:t>физического</w:t>
      </w:r>
      <w:r>
        <w:rPr>
          <w:sz w:val="28"/>
        </w:rPr>
        <w:tab/>
        <w:t>развития</w:t>
      </w:r>
      <w:r>
        <w:rPr>
          <w:sz w:val="28"/>
        </w:rPr>
        <w:tab/>
        <w:t>ребенка.</w:t>
      </w:r>
      <w:r>
        <w:rPr>
          <w:sz w:val="28"/>
        </w:rPr>
        <w:tab/>
        <w:t>Вывозя</w:t>
      </w:r>
      <w:r>
        <w:rPr>
          <w:sz w:val="28"/>
        </w:rPr>
        <w:tab/>
        <w:t>ребенка</w:t>
      </w:r>
      <w:r>
        <w:rPr>
          <w:sz w:val="28"/>
        </w:rPr>
        <w:tab/>
        <w:t>на</w:t>
      </w:r>
      <w:r>
        <w:rPr>
          <w:sz w:val="28"/>
        </w:rPr>
        <w:tab/>
        <w:t>природу,</w:t>
      </w:r>
    </w:p>
    <w:p w:rsidR="001D54B3" w:rsidRDefault="00985039">
      <w:pPr>
        <w:pStyle w:val="a3"/>
        <w:spacing w:before="3"/>
        <w:ind w:firstLine="0"/>
      </w:pPr>
      <w:r>
        <w:t>следует,</w:t>
      </w:r>
      <w:r>
        <w:rPr>
          <w:spacing w:val="-5"/>
        </w:rPr>
        <w:t xml:space="preserve"> </w:t>
      </w:r>
      <w:r>
        <w:t>однако,</w:t>
      </w:r>
      <w:r>
        <w:rPr>
          <w:spacing w:val="-4"/>
        </w:rPr>
        <w:t xml:space="preserve"> </w:t>
      </w:r>
      <w:r>
        <w:t>соблюдать</w:t>
      </w:r>
      <w:r>
        <w:rPr>
          <w:spacing w:val="-9"/>
        </w:rPr>
        <w:t xml:space="preserve"> </w:t>
      </w:r>
      <w:r>
        <w:t>определенные</w:t>
      </w:r>
      <w:r>
        <w:rPr>
          <w:spacing w:val="-6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безопасности.</w:t>
      </w:r>
    </w:p>
    <w:p w:rsidR="001D54B3" w:rsidRDefault="00985039">
      <w:pPr>
        <w:pStyle w:val="a5"/>
        <w:numPr>
          <w:ilvl w:val="0"/>
          <w:numId w:val="1"/>
        </w:numPr>
        <w:tabs>
          <w:tab w:val="left" w:pos="1167"/>
        </w:tabs>
        <w:spacing w:before="47" w:line="276" w:lineRule="auto"/>
        <w:ind w:firstLine="710"/>
        <w:rPr>
          <w:sz w:val="28"/>
        </w:rPr>
      </w:pPr>
      <w:r>
        <w:rPr>
          <w:sz w:val="28"/>
        </w:rPr>
        <w:t>Площадка,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непр</w:t>
      </w:r>
      <w:r>
        <w:rPr>
          <w:sz w:val="28"/>
        </w:rPr>
        <w:t>еменно ровной; кочки, рытвины,</w:t>
      </w:r>
      <w:r>
        <w:rPr>
          <w:spacing w:val="1"/>
          <w:sz w:val="28"/>
        </w:rPr>
        <w:t xml:space="preserve"> </w:t>
      </w:r>
      <w:r>
        <w:rPr>
          <w:sz w:val="28"/>
        </w:rPr>
        <w:t>ямки, канавки и прочие неровности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легко могут привести к падению ребенка и к травме — растяжению связки,</w:t>
      </w:r>
      <w:r>
        <w:rPr>
          <w:spacing w:val="1"/>
          <w:sz w:val="28"/>
        </w:rPr>
        <w:t xml:space="preserve"> </w:t>
      </w:r>
      <w:r>
        <w:rPr>
          <w:sz w:val="28"/>
        </w:rPr>
        <w:t>вывиху,</w:t>
      </w:r>
      <w:r>
        <w:rPr>
          <w:spacing w:val="3"/>
          <w:sz w:val="28"/>
        </w:rPr>
        <w:t xml:space="preserve"> </w:t>
      </w:r>
      <w:r>
        <w:rPr>
          <w:sz w:val="28"/>
        </w:rPr>
        <w:t>перелому.</w:t>
      </w:r>
    </w:p>
    <w:p w:rsidR="001D54B3" w:rsidRDefault="00985039">
      <w:pPr>
        <w:pStyle w:val="a5"/>
        <w:numPr>
          <w:ilvl w:val="0"/>
          <w:numId w:val="1"/>
        </w:numPr>
        <w:tabs>
          <w:tab w:val="left" w:pos="1090"/>
        </w:tabs>
        <w:spacing w:line="276" w:lineRule="auto"/>
        <w:ind w:right="110" w:firstLine="710"/>
        <w:rPr>
          <w:sz w:val="28"/>
        </w:rPr>
      </w:pPr>
      <w:r>
        <w:rPr>
          <w:sz w:val="28"/>
        </w:rPr>
        <w:t>Нельзя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1"/>
          <w:sz w:val="28"/>
        </w:rPr>
        <w:t xml:space="preserve"> </w:t>
      </w:r>
      <w:r>
        <w:rPr>
          <w:sz w:val="28"/>
        </w:rPr>
        <w:t>вблизи</w:t>
      </w:r>
      <w:r>
        <w:rPr>
          <w:spacing w:val="1"/>
          <w:sz w:val="28"/>
        </w:rPr>
        <w:t xml:space="preserve"> </w:t>
      </w:r>
      <w:r>
        <w:rPr>
          <w:sz w:val="28"/>
        </w:rPr>
        <w:t>кустарников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самих</w:t>
      </w:r>
      <w:r>
        <w:rPr>
          <w:spacing w:val="1"/>
          <w:sz w:val="28"/>
        </w:rPr>
        <w:t xml:space="preserve"> </w:t>
      </w:r>
      <w:r>
        <w:rPr>
          <w:sz w:val="28"/>
        </w:rPr>
        <w:t>кустарниках;</w:t>
      </w:r>
      <w:r>
        <w:rPr>
          <w:spacing w:val="1"/>
          <w:sz w:val="28"/>
        </w:rPr>
        <w:t xml:space="preserve"> </w:t>
      </w:r>
      <w:r>
        <w:rPr>
          <w:sz w:val="28"/>
        </w:rPr>
        <w:t>споткнувшись,</w:t>
      </w:r>
      <w:r>
        <w:rPr>
          <w:spacing w:val="1"/>
          <w:sz w:val="28"/>
        </w:rPr>
        <w:t xml:space="preserve"> </w:t>
      </w:r>
      <w:r>
        <w:rPr>
          <w:sz w:val="28"/>
        </w:rPr>
        <w:t>оступившись,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адая,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глубоко</w:t>
      </w:r>
      <w:r>
        <w:rPr>
          <w:spacing w:val="1"/>
          <w:sz w:val="28"/>
        </w:rPr>
        <w:t xml:space="preserve"> </w:t>
      </w:r>
      <w:r>
        <w:rPr>
          <w:sz w:val="28"/>
        </w:rPr>
        <w:t>поранить кожу, поцарапаться, зацепиться одеждой, просто испугаться,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попадутся торчащие ветки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сучки</w:t>
      </w:r>
      <w:r>
        <w:rPr>
          <w:spacing w:val="4"/>
          <w:sz w:val="28"/>
        </w:rPr>
        <w:t xml:space="preserve"> </w:t>
      </w:r>
      <w:r>
        <w:rPr>
          <w:sz w:val="28"/>
        </w:rPr>
        <w:t>— весьма вероятны</w:t>
      </w:r>
      <w:r>
        <w:rPr>
          <w:spacing w:val="-2"/>
          <w:sz w:val="28"/>
        </w:rPr>
        <w:t xml:space="preserve"> </w:t>
      </w:r>
      <w:r>
        <w:rPr>
          <w:sz w:val="28"/>
        </w:rPr>
        <w:t>травмы</w:t>
      </w:r>
      <w:r>
        <w:rPr>
          <w:spacing w:val="-1"/>
          <w:sz w:val="28"/>
        </w:rPr>
        <w:t xml:space="preserve"> </w:t>
      </w:r>
      <w:r>
        <w:rPr>
          <w:sz w:val="28"/>
        </w:rPr>
        <w:t>глаз.</w:t>
      </w:r>
    </w:p>
    <w:p w:rsidR="001D54B3" w:rsidRDefault="00985039">
      <w:pPr>
        <w:pStyle w:val="a5"/>
        <w:numPr>
          <w:ilvl w:val="0"/>
          <w:numId w:val="1"/>
        </w:numPr>
        <w:tabs>
          <w:tab w:val="left" w:pos="1095"/>
        </w:tabs>
        <w:spacing w:before="1" w:line="276" w:lineRule="auto"/>
        <w:ind w:right="114" w:firstLine="710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поблизости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водоем,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водоему должен быть недоступен для ребенка; если же надежно оградить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 малыша к водоему невозможно, следует хорошенько присматривать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 малышом — ни на минуту не выпускать его из виду; вода привлекает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 детей,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никакой опасности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воде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 </w:t>
      </w:r>
      <w:r>
        <w:rPr>
          <w:sz w:val="28"/>
        </w:rPr>
        <w:t>видят.</w:t>
      </w:r>
    </w:p>
    <w:p w:rsidR="001D54B3" w:rsidRDefault="00985039">
      <w:pPr>
        <w:pStyle w:val="a5"/>
        <w:numPr>
          <w:ilvl w:val="0"/>
          <w:numId w:val="1"/>
        </w:numPr>
        <w:tabs>
          <w:tab w:val="left" w:pos="1023"/>
        </w:tabs>
        <w:spacing w:before="2" w:line="276" w:lineRule="auto"/>
        <w:ind w:right="114" w:firstLine="710"/>
        <w:rPr>
          <w:sz w:val="28"/>
        </w:rPr>
      </w:pPr>
      <w:r>
        <w:rPr>
          <w:sz w:val="28"/>
        </w:rPr>
        <w:t>Нужно очень внимательно следить за ребенком и в том случае,</w:t>
      </w:r>
      <w:r>
        <w:rPr>
          <w:spacing w:val="70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2"/>
          <w:sz w:val="28"/>
        </w:rPr>
        <w:t xml:space="preserve"> </w:t>
      </w:r>
      <w:r>
        <w:rPr>
          <w:sz w:val="28"/>
        </w:rPr>
        <w:t>разведен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огонь;</w:t>
      </w:r>
    </w:p>
    <w:p w:rsidR="001D54B3" w:rsidRDefault="00985039">
      <w:pPr>
        <w:pStyle w:val="a3"/>
        <w:spacing w:line="276" w:lineRule="auto"/>
        <w:ind w:right="108"/>
      </w:pPr>
      <w:r>
        <w:t>лучше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ограждение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костра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строго-настрого</w:t>
      </w:r>
      <w:r>
        <w:rPr>
          <w:spacing w:val="1"/>
        </w:rPr>
        <w:t xml:space="preserve"> </w:t>
      </w:r>
      <w:r>
        <w:t>запретить ребенку за пределы ограждения проходить; то, что огонь жжется,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уже,</w:t>
      </w:r>
      <w:r>
        <w:rPr>
          <w:spacing w:val="1"/>
        </w:rPr>
        <w:t xml:space="preserve"> </w:t>
      </w:r>
      <w:r>
        <w:t>конечно,</w:t>
      </w:r>
      <w:r>
        <w:rPr>
          <w:spacing w:val="1"/>
        </w:rPr>
        <w:t xml:space="preserve"> </w:t>
      </w:r>
      <w:r>
        <w:t>знает,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костром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непредвиденные случайности</w:t>
      </w:r>
      <w:r>
        <w:rPr>
          <w:spacing w:val="4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лучше просто их</w:t>
      </w:r>
      <w:r>
        <w:rPr>
          <w:spacing w:val="-5"/>
        </w:rPr>
        <w:t xml:space="preserve"> </w:t>
      </w:r>
      <w:r>
        <w:t>исключить.</w:t>
      </w:r>
    </w:p>
    <w:p w:rsidR="001D54B3" w:rsidRDefault="00985039">
      <w:pPr>
        <w:pStyle w:val="a5"/>
        <w:numPr>
          <w:ilvl w:val="0"/>
          <w:numId w:val="1"/>
        </w:numPr>
        <w:tabs>
          <w:tab w:val="left" w:pos="1119"/>
        </w:tabs>
        <w:spacing w:line="276" w:lineRule="auto"/>
        <w:ind w:right="110" w:firstLine="710"/>
        <w:rPr>
          <w:sz w:val="28"/>
        </w:rPr>
      </w:pP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обследовать этот участок на предмет змей; вообще, отправляясь отдыхать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природу с ребенком, сл</w:t>
      </w:r>
      <w:r>
        <w:rPr>
          <w:sz w:val="28"/>
        </w:rPr>
        <w:t>едует всегда брать с следует всегда брать с 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аптечку,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противозмеиная</w:t>
      </w:r>
      <w:r>
        <w:rPr>
          <w:spacing w:val="1"/>
          <w:sz w:val="28"/>
        </w:rPr>
        <w:t xml:space="preserve"> </w:t>
      </w:r>
      <w:r>
        <w:rPr>
          <w:sz w:val="28"/>
        </w:rPr>
        <w:t>сыворотка;</w:t>
      </w:r>
      <w:r>
        <w:rPr>
          <w:spacing w:val="1"/>
          <w:sz w:val="28"/>
        </w:rPr>
        <w:t xml:space="preserve"> </w:t>
      </w:r>
      <w:r>
        <w:rPr>
          <w:sz w:val="28"/>
        </w:rPr>
        <w:t>подкожное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противозмеиной сыворотки</w:t>
      </w:r>
      <w:r>
        <w:rPr>
          <w:spacing w:val="5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</w:p>
    <w:p w:rsidR="001D54B3" w:rsidRDefault="00985039">
      <w:pPr>
        <w:pStyle w:val="a3"/>
        <w:spacing w:line="276" w:lineRule="auto"/>
        <w:ind w:right="103"/>
      </w:pPr>
      <w:r>
        <w:t>основной метод лечения при укусах змей; важно обращать внимание на</w:t>
      </w:r>
      <w:r>
        <w:rPr>
          <w:spacing w:val="-67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окрыленн</w:t>
      </w:r>
      <w:r>
        <w:t>ых</w:t>
      </w:r>
      <w:r>
        <w:rPr>
          <w:spacing w:val="1"/>
        </w:rPr>
        <w:t xml:space="preserve"> </w:t>
      </w:r>
      <w:r>
        <w:t>жалящих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кусающих</w:t>
      </w:r>
      <w:r>
        <w:rPr>
          <w:spacing w:val="1"/>
        </w:rPr>
        <w:t xml:space="preserve"> </w:t>
      </w:r>
      <w:r>
        <w:t>насекомых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пчел,</w:t>
      </w:r>
      <w:r>
        <w:rPr>
          <w:spacing w:val="1"/>
        </w:rPr>
        <w:t xml:space="preserve"> </w:t>
      </w:r>
      <w:r>
        <w:t>ос;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опасны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пчелы,</w:t>
      </w:r>
    </w:p>
    <w:p w:rsidR="001D54B3" w:rsidRDefault="001D54B3">
      <w:pPr>
        <w:spacing w:line="276" w:lineRule="auto"/>
        <w:sectPr w:rsidR="001D54B3">
          <w:footerReference w:type="default" r:id="rId7"/>
          <w:type w:val="continuous"/>
          <w:pgSz w:w="11910" w:h="16840"/>
          <w:pgMar w:top="1040" w:right="740" w:bottom="1180" w:left="1580" w:header="720" w:footer="998" w:gutter="0"/>
          <w:pgNumType w:start="1"/>
          <w:cols w:space="720"/>
        </w:sectPr>
      </w:pPr>
    </w:p>
    <w:p w:rsidR="001D54B3" w:rsidRDefault="00985039">
      <w:pPr>
        <w:pStyle w:val="a3"/>
        <w:spacing w:before="67" w:line="278" w:lineRule="auto"/>
        <w:ind w:right="118"/>
      </w:pPr>
      <w:r>
        <w:lastRenderedPageBreak/>
        <w:t>когда они несут с поля к улью взяток, а ребенок оказывается у них на</w:t>
      </w:r>
      <w:r>
        <w:rPr>
          <w:spacing w:val="1"/>
        </w:rPr>
        <w:t xml:space="preserve"> </w:t>
      </w:r>
      <w:r>
        <w:t>пути;</w:t>
      </w:r>
      <w:r>
        <w:rPr>
          <w:spacing w:val="1"/>
        </w:rPr>
        <w:t xml:space="preserve"> </w:t>
      </w:r>
      <w:r>
        <w:t>пчелы,</w:t>
      </w:r>
      <w:r>
        <w:rPr>
          <w:spacing w:val="1"/>
        </w:rPr>
        <w:t xml:space="preserve"> </w:t>
      </w:r>
      <w:r>
        <w:t>пребывая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уверенности,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хотят</w:t>
      </w:r>
      <w:r>
        <w:rPr>
          <w:spacing w:val="1"/>
        </w:rPr>
        <w:t xml:space="preserve"> </w:t>
      </w:r>
      <w:r>
        <w:t>«отнять</w:t>
      </w:r>
      <w:r>
        <w:rPr>
          <w:spacing w:val="1"/>
        </w:rPr>
        <w:t xml:space="preserve"> </w:t>
      </w:r>
      <w:r>
        <w:t>дорогу»,</w:t>
      </w:r>
      <w:r>
        <w:rPr>
          <w:spacing w:val="3"/>
        </w:rPr>
        <w:t xml:space="preserve"> </w:t>
      </w:r>
      <w:r>
        <w:t>нападают.</w:t>
      </w:r>
    </w:p>
    <w:p w:rsidR="001D54B3" w:rsidRDefault="00985039">
      <w:pPr>
        <w:pStyle w:val="a5"/>
        <w:numPr>
          <w:ilvl w:val="0"/>
          <w:numId w:val="1"/>
        </w:numPr>
        <w:tabs>
          <w:tab w:val="left" w:pos="1047"/>
        </w:tabs>
        <w:spacing w:line="276" w:lineRule="auto"/>
        <w:ind w:right="109" w:firstLine="710"/>
        <w:rPr>
          <w:sz w:val="28"/>
        </w:rPr>
      </w:pPr>
      <w:r>
        <w:rPr>
          <w:sz w:val="28"/>
        </w:rPr>
        <w:t>Нельзя позволять малышу слишком долго находиться на 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солнце; кожа у ребенка очень нежная и весьма чувствительная к воздействию</w:t>
      </w:r>
      <w:r>
        <w:rPr>
          <w:spacing w:val="-67"/>
          <w:sz w:val="28"/>
        </w:rPr>
        <w:t xml:space="preserve"> </w:t>
      </w:r>
      <w:r>
        <w:rPr>
          <w:sz w:val="28"/>
        </w:rPr>
        <w:t>солнечных</w:t>
      </w:r>
      <w:r>
        <w:rPr>
          <w:spacing w:val="10"/>
          <w:sz w:val="28"/>
        </w:rPr>
        <w:t xml:space="preserve"> </w:t>
      </w:r>
      <w:r>
        <w:rPr>
          <w:sz w:val="28"/>
        </w:rPr>
        <w:t>лучей;</w:t>
      </w:r>
      <w:r>
        <w:rPr>
          <w:spacing w:val="15"/>
          <w:sz w:val="28"/>
        </w:rPr>
        <w:t xml:space="preserve"> </w:t>
      </w:r>
      <w:r>
        <w:rPr>
          <w:sz w:val="28"/>
        </w:rPr>
        <w:t>не</w:t>
      </w:r>
      <w:r>
        <w:rPr>
          <w:spacing w:val="16"/>
          <w:sz w:val="28"/>
        </w:rPr>
        <w:t xml:space="preserve"> </w:t>
      </w:r>
      <w:r>
        <w:rPr>
          <w:sz w:val="28"/>
        </w:rPr>
        <w:t>успеет</w:t>
      </w:r>
      <w:r>
        <w:rPr>
          <w:spacing w:val="14"/>
          <w:sz w:val="28"/>
        </w:rPr>
        <w:t xml:space="preserve"> </w:t>
      </w:r>
      <w:r>
        <w:rPr>
          <w:sz w:val="28"/>
        </w:rPr>
        <w:t>мама</w:t>
      </w:r>
      <w:r>
        <w:rPr>
          <w:spacing w:val="15"/>
          <w:sz w:val="28"/>
        </w:rPr>
        <w:t xml:space="preserve"> </w:t>
      </w:r>
      <w:r>
        <w:rPr>
          <w:sz w:val="28"/>
        </w:rPr>
        <w:t>оглянуться</w:t>
      </w:r>
      <w:r>
        <w:rPr>
          <w:spacing w:val="17"/>
          <w:sz w:val="28"/>
        </w:rPr>
        <w:t xml:space="preserve"> </w:t>
      </w:r>
      <w:r>
        <w:rPr>
          <w:sz w:val="28"/>
        </w:rPr>
        <w:t>(и</w:t>
      </w:r>
      <w:r>
        <w:rPr>
          <w:spacing w:val="15"/>
          <w:sz w:val="28"/>
        </w:rPr>
        <w:t xml:space="preserve"> </w:t>
      </w:r>
      <w:r>
        <w:rPr>
          <w:sz w:val="28"/>
        </w:rPr>
        <w:t>сама-то</w:t>
      </w:r>
      <w:r>
        <w:rPr>
          <w:spacing w:val="15"/>
          <w:sz w:val="28"/>
        </w:rPr>
        <w:t xml:space="preserve"> </w:t>
      </w:r>
      <w:r>
        <w:rPr>
          <w:sz w:val="28"/>
        </w:rPr>
        <w:t>совсем</w:t>
      </w:r>
      <w:r>
        <w:rPr>
          <w:spacing w:val="17"/>
          <w:sz w:val="28"/>
        </w:rPr>
        <w:t xml:space="preserve"> </w:t>
      </w:r>
      <w:r>
        <w:rPr>
          <w:sz w:val="28"/>
        </w:rPr>
        <w:t>не</w:t>
      </w:r>
      <w:r>
        <w:rPr>
          <w:spacing w:val="15"/>
          <w:sz w:val="28"/>
        </w:rPr>
        <w:t xml:space="preserve"> </w:t>
      </w:r>
      <w:r>
        <w:rPr>
          <w:sz w:val="28"/>
        </w:rPr>
        <w:t>загорела),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</w:p>
    <w:p w:rsidR="001D54B3" w:rsidRDefault="00985039">
      <w:pPr>
        <w:pStyle w:val="a3"/>
        <w:spacing w:line="276" w:lineRule="auto"/>
        <w:ind w:right="107"/>
      </w:pPr>
      <w:r>
        <w:t>малыша уже солнечный ожог; для ребенка обязательно должен быть</w:t>
      </w:r>
      <w:r>
        <w:rPr>
          <w:spacing w:val="1"/>
        </w:rPr>
        <w:t xml:space="preserve"> </w:t>
      </w:r>
      <w:r>
        <w:t>устроен тенёк; если малыш в данном сезон</w:t>
      </w:r>
      <w:r>
        <w:t>е впервые оказывается на солнце,</w:t>
      </w:r>
      <w:r>
        <w:rPr>
          <w:spacing w:val="1"/>
        </w:rPr>
        <w:t xml:space="preserve"> </w:t>
      </w:r>
      <w:r>
        <w:t>то сеанс солнечных ванн не должен превышать нескольких минут; изо дня в</w:t>
      </w:r>
      <w:r>
        <w:rPr>
          <w:spacing w:val="1"/>
        </w:rPr>
        <w:t xml:space="preserve"> </w:t>
      </w:r>
      <w:r>
        <w:t>день</w:t>
      </w:r>
    </w:p>
    <w:p w:rsidR="001D54B3" w:rsidRDefault="00985039">
      <w:pPr>
        <w:pStyle w:val="a3"/>
        <w:spacing w:line="276" w:lineRule="auto"/>
        <w:ind w:right="114"/>
      </w:pPr>
      <w:r>
        <w:t>продолжительность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солнце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постепенно</w:t>
      </w:r>
      <w:r>
        <w:rPr>
          <w:spacing w:val="-67"/>
        </w:rPr>
        <w:t xml:space="preserve"> </w:t>
      </w:r>
      <w:r>
        <w:t>увеличивать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минуту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день;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основательно</w:t>
      </w:r>
      <w:r>
        <w:rPr>
          <w:spacing w:val="1"/>
        </w:rPr>
        <w:t xml:space="preserve"> </w:t>
      </w:r>
      <w:r>
        <w:t>загорел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солнечный</w:t>
      </w:r>
      <w:r>
        <w:rPr>
          <w:spacing w:val="1"/>
        </w:rPr>
        <w:t xml:space="preserve"> </w:t>
      </w:r>
      <w:r>
        <w:t>ожог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грозит,</w:t>
      </w:r>
      <w:r>
        <w:rPr>
          <w:spacing w:val="7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злоупотреблять</w:t>
      </w:r>
      <w:r>
        <w:rPr>
          <w:spacing w:val="-3"/>
        </w:rPr>
        <w:t xml:space="preserve"> </w:t>
      </w:r>
      <w:r>
        <w:t>пребыванием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прямых</w:t>
      </w:r>
      <w:r>
        <w:rPr>
          <w:spacing w:val="-5"/>
        </w:rPr>
        <w:t xml:space="preserve"> </w:t>
      </w:r>
      <w:r>
        <w:t>лучах</w:t>
      </w:r>
      <w:r>
        <w:rPr>
          <w:spacing w:val="-4"/>
        </w:rPr>
        <w:t xml:space="preserve"> </w:t>
      </w:r>
      <w:r>
        <w:t>солнца</w:t>
      </w:r>
    </w:p>
    <w:p w:rsidR="001D54B3" w:rsidRDefault="00985039">
      <w:pPr>
        <w:pStyle w:val="a5"/>
        <w:numPr>
          <w:ilvl w:val="0"/>
          <w:numId w:val="1"/>
        </w:numPr>
        <w:tabs>
          <w:tab w:val="left" w:pos="1023"/>
        </w:tabs>
        <w:spacing w:line="276" w:lineRule="auto"/>
        <w:ind w:right="117" w:firstLine="710"/>
        <w:rPr>
          <w:sz w:val="28"/>
        </w:rPr>
      </w:pPr>
      <w:r>
        <w:rPr>
          <w:sz w:val="28"/>
        </w:rPr>
        <w:t>Нельзя позволять ребенку есть ягоды, которые он встретит на своем</w:t>
      </w:r>
      <w:r>
        <w:rPr>
          <w:spacing w:val="1"/>
          <w:sz w:val="28"/>
        </w:rPr>
        <w:t xml:space="preserve"> </w:t>
      </w:r>
      <w:r>
        <w:rPr>
          <w:sz w:val="28"/>
        </w:rPr>
        <w:t>пути;</w:t>
      </w:r>
      <w:r>
        <w:rPr>
          <w:spacing w:val="-1"/>
          <w:sz w:val="28"/>
        </w:rPr>
        <w:t xml:space="preserve"> </w:t>
      </w:r>
      <w:r>
        <w:rPr>
          <w:sz w:val="28"/>
        </w:rPr>
        <w:t>многие</w:t>
      </w:r>
      <w:r>
        <w:rPr>
          <w:spacing w:val="2"/>
          <w:sz w:val="28"/>
        </w:rPr>
        <w:t xml:space="preserve"> </w:t>
      </w:r>
      <w:r>
        <w:rPr>
          <w:sz w:val="28"/>
        </w:rPr>
        <w:t>несъедобные</w:t>
      </w:r>
    </w:p>
    <w:p w:rsidR="001D54B3" w:rsidRDefault="00985039">
      <w:pPr>
        <w:pStyle w:val="a3"/>
        <w:spacing w:line="276" w:lineRule="auto"/>
        <w:ind w:right="111"/>
      </w:pP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ядовитые</w:t>
      </w:r>
      <w:r>
        <w:rPr>
          <w:spacing w:val="1"/>
        </w:rPr>
        <w:t xml:space="preserve"> </w:t>
      </w:r>
      <w:r>
        <w:t>ягоды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привлекательный</w:t>
      </w:r>
      <w:r>
        <w:rPr>
          <w:spacing w:val="1"/>
        </w:rPr>
        <w:t xml:space="preserve"> </w:t>
      </w:r>
      <w:r>
        <w:t>вид;</w:t>
      </w:r>
      <w:r>
        <w:rPr>
          <w:spacing w:val="1"/>
        </w:rPr>
        <w:t xml:space="preserve"> </w:t>
      </w:r>
      <w:r>
        <w:t>всякий</w:t>
      </w:r>
      <w:r>
        <w:rPr>
          <w:spacing w:val="1"/>
        </w:rPr>
        <w:t xml:space="preserve"> </w:t>
      </w:r>
      <w:r>
        <w:t>раз,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малыш</w:t>
      </w:r>
      <w:r>
        <w:rPr>
          <w:spacing w:val="1"/>
        </w:rPr>
        <w:t xml:space="preserve"> </w:t>
      </w:r>
      <w:r>
        <w:t>видит какую-либо</w:t>
      </w:r>
      <w:r>
        <w:rPr>
          <w:spacing w:val="1"/>
        </w:rPr>
        <w:t xml:space="preserve"> </w:t>
      </w:r>
      <w:r>
        <w:t>ягоду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ягодой</w:t>
      </w:r>
      <w:r>
        <w:rPr>
          <w:spacing w:val="-67"/>
        </w:rPr>
        <w:t xml:space="preserve"> </w:t>
      </w:r>
      <w:r>
        <w:t>считает, он должен спросить у мамы разрешения — можно ли ее сорвать и</w:t>
      </w:r>
      <w:r>
        <w:rPr>
          <w:spacing w:val="1"/>
        </w:rPr>
        <w:t xml:space="preserve"> </w:t>
      </w:r>
      <w:r>
        <w:t>съесть; если</w:t>
      </w:r>
      <w:r>
        <w:rPr>
          <w:spacing w:val="1"/>
        </w:rPr>
        <w:t xml:space="preserve"> </w:t>
      </w:r>
      <w:r>
        <w:t>мама</w:t>
      </w:r>
    </w:p>
    <w:p w:rsidR="001D54B3" w:rsidRDefault="00985039">
      <w:pPr>
        <w:pStyle w:val="a3"/>
        <w:spacing w:line="276" w:lineRule="auto"/>
        <w:ind w:right="111"/>
      </w:pPr>
      <w:r>
        <w:t>сомневается относительно съедобности ягоды, лучше не рисковать и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мимо;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грибами;</w:t>
      </w:r>
      <w:r>
        <w:rPr>
          <w:spacing w:val="1"/>
        </w:rPr>
        <w:t xml:space="preserve"> </w:t>
      </w:r>
      <w:r>
        <w:t>обратим</w:t>
      </w:r>
      <w:r>
        <w:rPr>
          <w:spacing w:val="1"/>
        </w:rPr>
        <w:t xml:space="preserve"> </w:t>
      </w:r>
      <w:r>
        <w:t>особенное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отношение к сыроежкам; дети зачастую воспринимают название «сыроежка»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руководство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действию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съесть</w:t>
      </w:r>
      <w:r>
        <w:rPr>
          <w:spacing w:val="-3"/>
        </w:rPr>
        <w:t xml:space="preserve"> </w:t>
      </w:r>
      <w:r>
        <w:t>гриб</w:t>
      </w:r>
      <w:r>
        <w:rPr>
          <w:spacing w:val="1"/>
        </w:rPr>
        <w:t xml:space="preserve"> </w:t>
      </w:r>
      <w:r>
        <w:t>сырым,</w:t>
      </w:r>
      <w:r>
        <w:rPr>
          <w:spacing w:val="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опасно.</w:t>
      </w:r>
    </w:p>
    <w:p w:rsidR="001D54B3" w:rsidRDefault="00985039">
      <w:pPr>
        <w:pStyle w:val="a5"/>
        <w:numPr>
          <w:ilvl w:val="0"/>
          <w:numId w:val="1"/>
        </w:numPr>
        <w:tabs>
          <w:tab w:val="left" w:pos="1047"/>
        </w:tabs>
        <w:spacing w:line="276" w:lineRule="auto"/>
        <w:ind w:firstLine="710"/>
        <w:rPr>
          <w:sz w:val="28"/>
        </w:rPr>
      </w:pPr>
      <w:r>
        <w:rPr>
          <w:sz w:val="28"/>
        </w:rPr>
        <w:t>Всегда должна быть хорошо продумана одежда малыша; в жаркий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солнечный день на ребенка луч</w:t>
      </w:r>
      <w:r>
        <w:rPr>
          <w:sz w:val="28"/>
        </w:rPr>
        <w:t>ше надевать светлую одежду, которая хорошо</w:t>
      </w:r>
      <w:r>
        <w:rPr>
          <w:spacing w:val="-67"/>
          <w:sz w:val="28"/>
        </w:rPr>
        <w:t xml:space="preserve"> </w:t>
      </w:r>
      <w:r>
        <w:rPr>
          <w:sz w:val="28"/>
        </w:rPr>
        <w:t>отражает солнечные лучи и предохраняет тело ребенка от перегревания; в</w:t>
      </w:r>
      <w:r>
        <w:rPr>
          <w:spacing w:val="1"/>
          <w:sz w:val="28"/>
        </w:rPr>
        <w:t xml:space="preserve"> </w:t>
      </w:r>
      <w:r>
        <w:rPr>
          <w:sz w:val="28"/>
        </w:rPr>
        <w:t>прохладный ветреный день лучше надеть на малыша одежду темных тонов,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поглощает несущие тепло инфракрасные лучи и</w:t>
      </w:r>
      <w:r>
        <w:rPr>
          <w:spacing w:val="1"/>
          <w:sz w:val="28"/>
        </w:rPr>
        <w:t xml:space="preserve"> </w:t>
      </w:r>
      <w:r>
        <w:rPr>
          <w:sz w:val="28"/>
        </w:rPr>
        <w:t>не дает 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замер</w:t>
      </w:r>
      <w:r>
        <w:rPr>
          <w:sz w:val="28"/>
        </w:rPr>
        <w:t>знуть;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голова</w:t>
      </w:r>
      <w:r>
        <w:rPr>
          <w:spacing w:val="1"/>
          <w:sz w:val="28"/>
        </w:rPr>
        <w:t xml:space="preserve"> </w:t>
      </w:r>
      <w:r>
        <w:rPr>
          <w:sz w:val="28"/>
        </w:rPr>
        <w:t>малыша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покрыта</w:t>
      </w:r>
      <w:r>
        <w:rPr>
          <w:spacing w:val="1"/>
          <w:sz w:val="28"/>
        </w:rPr>
        <w:t xml:space="preserve"> </w:t>
      </w:r>
      <w:r>
        <w:rPr>
          <w:sz w:val="28"/>
        </w:rPr>
        <w:t>шапочкой</w:t>
      </w:r>
      <w:r>
        <w:rPr>
          <w:spacing w:val="1"/>
          <w:sz w:val="28"/>
        </w:rPr>
        <w:t xml:space="preserve"> </w:t>
      </w:r>
      <w:r>
        <w:rPr>
          <w:sz w:val="28"/>
        </w:rPr>
        <w:t>(панамкой, пилоткой, кепкой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др.);</w:t>
      </w:r>
      <w:r>
        <w:rPr>
          <w:spacing w:val="-1"/>
          <w:sz w:val="28"/>
        </w:rPr>
        <w:t xml:space="preserve"> </w:t>
      </w:r>
      <w:r>
        <w:rPr>
          <w:sz w:val="28"/>
        </w:rPr>
        <w:t>лучше</w:t>
      </w:r>
      <w:r>
        <w:rPr>
          <w:spacing w:val="6"/>
          <w:sz w:val="28"/>
        </w:rPr>
        <w:t xml:space="preserve"> </w:t>
      </w:r>
      <w:r>
        <w:rPr>
          <w:sz w:val="28"/>
        </w:rPr>
        <w:t>— если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шапочки</w:t>
      </w:r>
      <w:r>
        <w:rPr>
          <w:spacing w:val="-1"/>
          <w:sz w:val="28"/>
        </w:rPr>
        <w:t xml:space="preserve"> </w:t>
      </w:r>
      <w:r>
        <w:rPr>
          <w:sz w:val="28"/>
        </w:rPr>
        <w:t>есть</w:t>
      </w:r>
      <w:r>
        <w:rPr>
          <w:spacing w:val="-4"/>
          <w:sz w:val="28"/>
        </w:rPr>
        <w:t xml:space="preserve"> </w:t>
      </w:r>
      <w:r>
        <w:rPr>
          <w:sz w:val="28"/>
        </w:rPr>
        <w:t>поля</w:t>
      </w:r>
    </w:p>
    <w:p w:rsidR="001D54B3" w:rsidRDefault="00985039">
      <w:pPr>
        <w:pStyle w:val="a5"/>
        <w:numPr>
          <w:ilvl w:val="0"/>
          <w:numId w:val="1"/>
        </w:numPr>
        <w:tabs>
          <w:tab w:val="left" w:pos="1057"/>
        </w:tabs>
        <w:spacing w:line="276" w:lineRule="auto"/>
        <w:ind w:right="114" w:firstLine="710"/>
        <w:rPr>
          <w:sz w:val="28"/>
        </w:rPr>
      </w:pPr>
      <w:r>
        <w:rPr>
          <w:sz w:val="28"/>
        </w:rPr>
        <w:t>Нельзя долго загорать под солнцем, это очень опасно для кожи и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организма. На</w:t>
      </w:r>
      <w:r>
        <w:rPr>
          <w:spacing w:val="-3"/>
          <w:sz w:val="28"/>
        </w:rPr>
        <w:t xml:space="preserve"> </w:t>
      </w:r>
      <w:r>
        <w:rPr>
          <w:sz w:val="28"/>
        </w:rPr>
        <w:t>пляже</w:t>
      </w:r>
      <w:r>
        <w:rPr>
          <w:spacing w:val="-2"/>
          <w:sz w:val="28"/>
        </w:rPr>
        <w:t xml:space="preserve"> </w:t>
      </w:r>
      <w:r>
        <w:rPr>
          <w:sz w:val="28"/>
        </w:rPr>
        <w:t>надо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большую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</w:t>
      </w:r>
      <w:r>
        <w:rPr>
          <w:spacing w:val="-5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тени.</w:t>
      </w:r>
    </w:p>
    <w:p w:rsidR="001D54B3" w:rsidRDefault="00985039">
      <w:pPr>
        <w:pStyle w:val="a5"/>
        <w:numPr>
          <w:ilvl w:val="0"/>
          <w:numId w:val="1"/>
        </w:numPr>
        <w:tabs>
          <w:tab w:val="left" w:pos="1042"/>
        </w:tabs>
        <w:spacing w:line="276" w:lineRule="auto"/>
        <w:ind w:right="115" w:firstLine="710"/>
        <w:rPr>
          <w:sz w:val="28"/>
        </w:rPr>
      </w:pPr>
      <w:r>
        <w:rPr>
          <w:sz w:val="28"/>
        </w:rPr>
        <w:t>Находясь в жаркое время на пляже, пейте много воды, так как она</w:t>
      </w:r>
      <w:r>
        <w:rPr>
          <w:spacing w:val="1"/>
          <w:sz w:val="28"/>
        </w:rPr>
        <w:t xml:space="preserve"> </w:t>
      </w:r>
      <w:r>
        <w:rPr>
          <w:sz w:val="28"/>
        </w:rPr>
        <w:t>нужна организму. На пляже ешьте только те продукты, которые не портятся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 от</w:t>
      </w:r>
      <w:r>
        <w:rPr>
          <w:spacing w:val="-1"/>
          <w:sz w:val="28"/>
        </w:rPr>
        <w:t xml:space="preserve"> </w:t>
      </w:r>
      <w:r>
        <w:rPr>
          <w:sz w:val="28"/>
        </w:rPr>
        <w:t>высокой температуры.</w:t>
      </w:r>
      <w:r>
        <w:rPr>
          <w:spacing w:val="3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овощи и фрукты.</w:t>
      </w:r>
    </w:p>
    <w:p w:rsidR="001D54B3" w:rsidRDefault="001D54B3">
      <w:pPr>
        <w:spacing w:line="276" w:lineRule="auto"/>
        <w:jc w:val="both"/>
        <w:rPr>
          <w:sz w:val="28"/>
        </w:rPr>
        <w:sectPr w:rsidR="001D54B3">
          <w:pgSz w:w="11910" w:h="16840"/>
          <w:pgMar w:top="1040" w:right="740" w:bottom="1180" w:left="1580" w:header="0" w:footer="998" w:gutter="0"/>
          <w:cols w:space="720"/>
        </w:sectPr>
      </w:pPr>
    </w:p>
    <w:p w:rsidR="001D54B3" w:rsidRDefault="00985039">
      <w:pPr>
        <w:pStyle w:val="a5"/>
        <w:numPr>
          <w:ilvl w:val="0"/>
          <w:numId w:val="1"/>
        </w:numPr>
        <w:tabs>
          <w:tab w:val="left" w:pos="1009"/>
        </w:tabs>
        <w:spacing w:before="67" w:line="278" w:lineRule="auto"/>
        <w:ind w:right="113" w:firstLine="710"/>
        <w:rPr>
          <w:sz w:val="28"/>
        </w:rPr>
      </w:pPr>
      <w:r>
        <w:rPr>
          <w:sz w:val="28"/>
        </w:rPr>
        <w:lastRenderedPageBreak/>
        <w:t>Не ешь на пляже мясо или продукты его содержащие, через двадцать</w:t>
      </w:r>
      <w:r>
        <w:rPr>
          <w:spacing w:val="1"/>
          <w:sz w:val="28"/>
        </w:rPr>
        <w:t xml:space="preserve"> </w:t>
      </w:r>
      <w:r>
        <w:rPr>
          <w:sz w:val="28"/>
        </w:rPr>
        <w:t>минут нахождения на жарком солнце, мясо превращается в яд для нашего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организма.</w:t>
      </w:r>
    </w:p>
    <w:p w:rsidR="001D54B3" w:rsidRDefault="00985039">
      <w:pPr>
        <w:pStyle w:val="a5"/>
        <w:numPr>
          <w:ilvl w:val="0"/>
          <w:numId w:val="1"/>
        </w:numPr>
        <w:tabs>
          <w:tab w:val="left" w:pos="1033"/>
        </w:tabs>
        <w:spacing w:line="276" w:lineRule="auto"/>
        <w:ind w:right="117" w:firstLine="710"/>
        <w:rPr>
          <w:sz w:val="28"/>
        </w:rPr>
      </w:pPr>
      <w:r>
        <w:rPr>
          <w:sz w:val="28"/>
        </w:rPr>
        <w:t>Отправляясь в лес, всегда следует помнить об опасности нападения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клещей;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</w:p>
    <w:p w:rsidR="001D54B3" w:rsidRDefault="00985039">
      <w:pPr>
        <w:pStyle w:val="a3"/>
        <w:spacing w:line="276" w:lineRule="auto"/>
        <w:ind w:right="111"/>
      </w:pPr>
      <w:r>
        <w:t>гуляет</w:t>
      </w:r>
      <w:r>
        <w:rPr>
          <w:spacing w:val="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мамой</w:t>
      </w:r>
      <w:r>
        <w:rPr>
          <w:spacing w:val="11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лесу,</w:t>
      </w:r>
      <w:r>
        <w:rPr>
          <w:spacing w:val="12"/>
        </w:rPr>
        <w:t xml:space="preserve"> </w:t>
      </w:r>
      <w:r>
        <w:t>т</w:t>
      </w:r>
      <w:r>
        <w:t>о</w:t>
      </w:r>
      <w:r>
        <w:rPr>
          <w:spacing w:val="16"/>
        </w:rPr>
        <w:t xml:space="preserve"> </w:t>
      </w:r>
      <w:r>
        <w:t>воротничок</w:t>
      </w:r>
      <w:r>
        <w:rPr>
          <w:spacing w:val="14"/>
        </w:rPr>
        <w:t xml:space="preserve"> </w:t>
      </w:r>
      <w:r>
        <w:t>рубашки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рукава</w:t>
      </w:r>
      <w:r>
        <w:rPr>
          <w:spacing w:val="10"/>
        </w:rPr>
        <w:t xml:space="preserve"> </w:t>
      </w:r>
      <w:r>
        <w:t>должны</w:t>
      </w:r>
      <w:r>
        <w:rPr>
          <w:spacing w:val="10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наглухо</w:t>
      </w:r>
      <w:r>
        <w:rPr>
          <w:spacing w:val="1"/>
        </w:rPr>
        <w:t xml:space="preserve"> </w:t>
      </w:r>
      <w:r>
        <w:t>застегнуты,</w:t>
      </w:r>
      <w:r>
        <w:rPr>
          <w:spacing w:val="4"/>
        </w:rPr>
        <w:t xml:space="preserve"> </w:t>
      </w:r>
      <w:r>
        <w:t>а</w:t>
      </w:r>
    </w:p>
    <w:p w:rsidR="001D54B3" w:rsidRDefault="00985039">
      <w:pPr>
        <w:pStyle w:val="a3"/>
        <w:spacing w:line="278" w:lineRule="auto"/>
        <w:ind w:right="108"/>
      </w:pPr>
      <w:r>
        <w:t>голова защищена шапочкой; после прогулки нужно раздеть малыша и</w:t>
      </w:r>
      <w:r>
        <w:rPr>
          <w:spacing w:val="1"/>
        </w:rPr>
        <w:t xml:space="preserve"> </w:t>
      </w:r>
      <w:r>
        <w:t>внимательно его осмотреть с ног до головы, и волосы тоже; одежду — как</w:t>
      </w:r>
      <w:r>
        <w:rPr>
          <w:spacing w:val="1"/>
        </w:rPr>
        <w:t xml:space="preserve"> </w:t>
      </w:r>
      <w:r>
        <w:t>верхнюю,</w:t>
      </w:r>
      <w:r>
        <w:rPr>
          <w:spacing w:val="3"/>
        </w:rPr>
        <w:t xml:space="preserve"> </w:t>
      </w:r>
      <w:r>
        <w:t>так и нижнюю,</w:t>
      </w:r>
      <w:r>
        <w:rPr>
          <w:spacing w:val="7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поменять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свежую.</w:t>
      </w:r>
    </w:p>
    <w:p w:rsidR="001D54B3" w:rsidRDefault="00985039">
      <w:pPr>
        <w:pStyle w:val="a5"/>
        <w:numPr>
          <w:ilvl w:val="0"/>
          <w:numId w:val="1"/>
        </w:numPr>
        <w:tabs>
          <w:tab w:val="left" w:pos="1100"/>
        </w:tabs>
        <w:spacing w:line="276" w:lineRule="auto"/>
        <w:ind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укусов-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учреждение.</w:t>
      </w:r>
    </w:p>
    <w:p w:rsidR="001D54B3" w:rsidRDefault="00985039">
      <w:pPr>
        <w:pStyle w:val="a5"/>
        <w:numPr>
          <w:ilvl w:val="0"/>
          <w:numId w:val="1"/>
        </w:numPr>
        <w:tabs>
          <w:tab w:val="left" w:pos="999"/>
        </w:tabs>
        <w:spacing w:line="276" w:lineRule="auto"/>
        <w:ind w:right="111" w:firstLine="710"/>
        <w:rPr>
          <w:sz w:val="28"/>
        </w:rPr>
      </w:pPr>
      <w:r>
        <w:rPr>
          <w:sz w:val="28"/>
        </w:rPr>
        <w:t>Самое главное правило безопасности пребывания ребенка на природе:</w:t>
      </w:r>
      <w:r>
        <w:rPr>
          <w:spacing w:val="-67"/>
          <w:sz w:val="28"/>
        </w:rPr>
        <w:t xml:space="preserve"> </w:t>
      </w:r>
      <w:r>
        <w:rPr>
          <w:sz w:val="28"/>
        </w:rPr>
        <w:t>он постоянно должен быть под присмотром старших. Только так вы сможете</w:t>
      </w:r>
      <w:r>
        <w:rPr>
          <w:spacing w:val="1"/>
          <w:sz w:val="28"/>
        </w:rPr>
        <w:t xml:space="preserve"> </w:t>
      </w:r>
      <w:r>
        <w:rPr>
          <w:sz w:val="28"/>
        </w:rPr>
        <w:t>уберечь</w:t>
      </w:r>
      <w:r>
        <w:rPr>
          <w:spacing w:val="-3"/>
          <w:sz w:val="28"/>
        </w:rPr>
        <w:t xml:space="preserve"> </w:t>
      </w:r>
      <w:r>
        <w:rPr>
          <w:sz w:val="28"/>
        </w:rPr>
        <w:t>его от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«прелестей»</w:t>
      </w:r>
      <w:r>
        <w:rPr>
          <w:spacing w:val="-4"/>
          <w:sz w:val="28"/>
        </w:rPr>
        <w:t xml:space="preserve"> </w:t>
      </w:r>
      <w:r>
        <w:rPr>
          <w:sz w:val="28"/>
        </w:rPr>
        <w:t>диког</w:t>
      </w:r>
      <w:r>
        <w:rPr>
          <w:sz w:val="28"/>
        </w:rPr>
        <w:t>о</w:t>
      </w:r>
      <w:r>
        <w:rPr>
          <w:spacing w:val="4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 сохранить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здоровье.</w:t>
      </w:r>
    </w:p>
    <w:sectPr w:rsidR="001D54B3">
      <w:pgSz w:w="11910" w:h="16840"/>
      <w:pgMar w:top="1040" w:right="740" w:bottom="1180" w:left="158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039" w:rsidRDefault="00985039">
      <w:r>
        <w:separator/>
      </w:r>
    </w:p>
  </w:endnote>
  <w:endnote w:type="continuationSeparator" w:id="0">
    <w:p w:rsidR="00985039" w:rsidRDefault="0098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4B3" w:rsidRDefault="0098503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2pt;margin-top:781pt;width:11.6pt;height:13.05pt;z-index:-251658752;mso-position-horizontal-relative:page;mso-position-vertical-relative:page" filled="f" stroked="f">
          <v:textbox inset="0,0,0,0">
            <w:txbxContent>
              <w:p w:rsidR="001D54B3" w:rsidRDefault="0098503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C79ED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039" w:rsidRDefault="00985039">
      <w:r>
        <w:separator/>
      </w:r>
    </w:p>
  </w:footnote>
  <w:footnote w:type="continuationSeparator" w:id="0">
    <w:p w:rsidR="00985039" w:rsidRDefault="00985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9743A"/>
    <w:multiLevelType w:val="hybridMultilevel"/>
    <w:tmpl w:val="31C23E3C"/>
    <w:lvl w:ilvl="0" w:tplc="ECC87BA2">
      <w:numFmt w:val="bullet"/>
      <w:lvlText w:val="-"/>
      <w:lvlJc w:val="left"/>
      <w:pPr>
        <w:ind w:left="119" w:hanging="1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E226D3C">
      <w:numFmt w:val="bullet"/>
      <w:lvlText w:val="•"/>
      <w:lvlJc w:val="left"/>
      <w:pPr>
        <w:ind w:left="1066" w:hanging="192"/>
      </w:pPr>
      <w:rPr>
        <w:rFonts w:hint="default"/>
        <w:lang w:val="ru-RU" w:eastAsia="en-US" w:bidi="ar-SA"/>
      </w:rPr>
    </w:lvl>
    <w:lvl w:ilvl="2" w:tplc="FC8659A2">
      <w:numFmt w:val="bullet"/>
      <w:lvlText w:val="•"/>
      <w:lvlJc w:val="left"/>
      <w:pPr>
        <w:ind w:left="2012" w:hanging="192"/>
      </w:pPr>
      <w:rPr>
        <w:rFonts w:hint="default"/>
        <w:lang w:val="ru-RU" w:eastAsia="en-US" w:bidi="ar-SA"/>
      </w:rPr>
    </w:lvl>
    <w:lvl w:ilvl="3" w:tplc="F872BDCC">
      <w:numFmt w:val="bullet"/>
      <w:lvlText w:val="•"/>
      <w:lvlJc w:val="left"/>
      <w:pPr>
        <w:ind w:left="2959" w:hanging="192"/>
      </w:pPr>
      <w:rPr>
        <w:rFonts w:hint="default"/>
        <w:lang w:val="ru-RU" w:eastAsia="en-US" w:bidi="ar-SA"/>
      </w:rPr>
    </w:lvl>
    <w:lvl w:ilvl="4" w:tplc="EC2C1994">
      <w:numFmt w:val="bullet"/>
      <w:lvlText w:val="•"/>
      <w:lvlJc w:val="left"/>
      <w:pPr>
        <w:ind w:left="3905" w:hanging="192"/>
      </w:pPr>
      <w:rPr>
        <w:rFonts w:hint="default"/>
        <w:lang w:val="ru-RU" w:eastAsia="en-US" w:bidi="ar-SA"/>
      </w:rPr>
    </w:lvl>
    <w:lvl w:ilvl="5" w:tplc="9AFACE1C">
      <w:numFmt w:val="bullet"/>
      <w:lvlText w:val="•"/>
      <w:lvlJc w:val="left"/>
      <w:pPr>
        <w:ind w:left="4852" w:hanging="192"/>
      </w:pPr>
      <w:rPr>
        <w:rFonts w:hint="default"/>
        <w:lang w:val="ru-RU" w:eastAsia="en-US" w:bidi="ar-SA"/>
      </w:rPr>
    </w:lvl>
    <w:lvl w:ilvl="6" w:tplc="7FECF050">
      <w:numFmt w:val="bullet"/>
      <w:lvlText w:val="•"/>
      <w:lvlJc w:val="left"/>
      <w:pPr>
        <w:ind w:left="5798" w:hanging="192"/>
      </w:pPr>
      <w:rPr>
        <w:rFonts w:hint="default"/>
        <w:lang w:val="ru-RU" w:eastAsia="en-US" w:bidi="ar-SA"/>
      </w:rPr>
    </w:lvl>
    <w:lvl w:ilvl="7" w:tplc="D8A00420">
      <w:numFmt w:val="bullet"/>
      <w:lvlText w:val="•"/>
      <w:lvlJc w:val="left"/>
      <w:pPr>
        <w:ind w:left="6744" w:hanging="192"/>
      </w:pPr>
      <w:rPr>
        <w:rFonts w:hint="default"/>
        <w:lang w:val="ru-RU" w:eastAsia="en-US" w:bidi="ar-SA"/>
      </w:rPr>
    </w:lvl>
    <w:lvl w:ilvl="8" w:tplc="ABE6409E">
      <w:numFmt w:val="bullet"/>
      <w:lvlText w:val="•"/>
      <w:lvlJc w:val="left"/>
      <w:pPr>
        <w:ind w:left="7691" w:hanging="19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D54B3"/>
    <w:rsid w:val="001D54B3"/>
    <w:rsid w:val="00985039"/>
    <w:rsid w:val="00FC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187E030-BBB5-4704-ABEC-99AD6AF1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3"/>
      <w:ind w:left="295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9" w:right="112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C79E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79E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2022-05-31T03:15:00Z</cp:lastPrinted>
  <dcterms:created xsi:type="dcterms:W3CDTF">2022-05-31T03:10:00Z</dcterms:created>
  <dcterms:modified xsi:type="dcterms:W3CDTF">2022-05-31T03:16:00Z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2022-05-31T00:00:00Z</vt:filetime>
  </property>
</Properties>
</file>